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C6DA" w14:textId="4580B260" w:rsidR="000F170C" w:rsidRDefault="00943DB5" w:rsidP="00943DB5">
      <w:pPr>
        <w:pStyle w:val="Rubrik1"/>
        <w:spacing w:before="72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pacing w:val="-2"/>
          <w:lang w:val="sv-SE" w:eastAsia="sv-SE"/>
        </w:rPr>
        <w:drawing>
          <wp:inline distT="0" distB="0" distL="0" distR="0" wp14:anchorId="0ACC1EBF" wp14:editId="04FD5125">
            <wp:extent cx="1725364" cy="871130"/>
            <wp:effectExtent l="0" t="0" r="8255" b="5715"/>
            <wp:docPr id="95996791" name="Bildobjekt 1" descr="En bild som visar text, Teckensnitt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6791" name="Bildobjekt 1" descr="En bild som visar text, Teckensnitt, Grafik, grafisk design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668" cy="88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-2"/>
          <w:lang w:val="sv-SE" w:eastAsia="sv-SE"/>
        </w:rPr>
        <w:drawing>
          <wp:inline distT="0" distB="0" distL="0" distR="0" wp14:anchorId="0420EF55" wp14:editId="0702798A">
            <wp:extent cx="923925" cy="936109"/>
            <wp:effectExtent l="0" t="0" r="0" b="0"/>
            <wp:docPr id="1607034482" name="Bildobjekt 2" descr="En bild som visar flagga, symbol, text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34482" name="Bildobjekt 2" descr="En bild som visar flagga, symbol, text, Teckensnit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751" cy="96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54B" w:rsidRPr="000F170C">
        <w:rPr>
          <w:noProof/>
          <w:spacing w:val="-2"/>
          <w:lang w:val="sv-SE" w:eastAsia="sv-S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F7C80C" wp14:editId="583426CC">
                <wp:simplePos x="0" y="0"/>
                <wp:positionH relativeFrom="column">
                  <wp:posOffset>3733800</wp:posOffset>
                </wp:positionH>
                <wp:positionV relativeFrom="paragraph">
                  <wp:posOffset>-133350</wp:posOffset>
                </wp:positionV>
                <wp:extent cx="3074035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C81D" w14:textId="11E8418F" w:rsidR="004611C5" w:rsidRPr="000F170C" w:rsidRDefault="00B869B3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F804E8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PROJEKTSTÖD</w:t>
                            </w:r>
                            <w:r w:rsidR="0069148C" w:rsidRPr="00F804E8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 xml:space="preserve"> INOM</w:t>
                            </w:r>
                            <w:r w:rsidR="00C76AC5" w:rsidRPr="00F804E8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 xml:space="preserve"> LEADER</w:t>
                            </w:r>
                            <w:r w:rsidR="00F804E8" w:rsidRPr="00F804E8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 xml:space="preserve"> </w:t>
                            </w:r>
                            <w:r w:rsidR="00F804E8" w:rsidRPr="00F804E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v-SE"/>
                              </w:rPr>
                              <w:t>FÖR LOKAL UTVECKLING GENOM LEADERMETODEN</w:t>
                            </w:r>
                            <w:r w:rsidR="004611C5">
                              <w:rPr>
                                <w:rFonts w:ascii="Arial" w:hAnsi="Arial" w:cs="Arial"/>
                                <w:lang w:val="sv-SE"/>
                              </w:rPr>
                              <w:br/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projektdagbok</w:t>
                            </w:r>
                            <w:r w:rsidR="009F054B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för </w:t>
                            </w:r>
                            <w:r w:rsidR="009D60E5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dokumentation </w:t>
                            </w:r>
                            <w:r w:rsidR="009F054B">
                              <w:rPr>
                                <w:rFonts w:ascii="Arial" w:hAnsi="Arial" w:cs="Arial"/>
                                <w:lang w:val="sv-SE"/>
                              </w:rPr>
                              <w:t>av ideell tid per aktivitet</w:t>
                            </w:r>
                            <w:r w:rsidR="007C20CC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(då fler deltar vid ett tillfälle)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7C80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4pt;margin-top:-10.5pt;width:242.05pt;height:110.55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" filled="f" stroked="f">
                <v:textbox style="mso-fit-shape-to-text:t">
                  <w:txbxContent>
                    <w:p w14:paraId="53F7C81D" w14:textId="11E8418F" w:rsidR="004611C5" w:rsidRPr="000F170C" w:rsidRDefault="00B869B3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 w:rsidRPr="00F804E8">
                        <w:rPr>
                          <w:rFonts w:ascii="Arial" w:hAnsi="Arial" w:cs="Arial"/>
                          <w:b/>
                          <w:lang w:val="sv-SE"/>
                        </w:rPr>
                        <w:t>PROJEKTSTÖD</w:t>
                      </w:r>
                      <w:r w:rsidR="0069148C" w:rsidRPr="00F804E8">
                        <w:rPr>
                          <w:rFonts w:ascii="Arial" w:hAnsi="Arial" w:cs="Arial"/>
                          <w:b/>
                          <w:lang w:val="sv-SE"/>
                        </w:rPr>
                        <w:t xml:space="preserve"> INOM</w:t>
                      </w:r>
                      <w:r w:rsidR="00C76AC5" w:rsidRPr="00F804E8">
                        <w:rPr>
                          <w:rFonts w:ascii="Arial" w:hAnsi="Arial" w:cs="Arial"/>
                          <w:b/>
                          <w:lang w:val="sv-SE"/>
                        </w:rPr>
                        <w:t xml:space="preserve"> LEADER</w:t>
                      </w:r>
                      <w:r w:rsidR="00F804E8" w:rsidRPr="00F804E8">
                        <w:rPr>
                          <w:rFonts w:ascii="Arial" w:hAnsi="Arial" w:cs="Arial"/>
                          <w:b/>
                          <w:lang w:val="sv-SE"/>
                        </w:rPr>
                        <w:t xml:space="preserve"> </w:t>
                      </w:r>
                      <w:r w:rsidR="00F804E8" w:rsidRPr="00F804E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v-SE"/>
                        </w:rPr>
                        <w:t>FÖR LOKAL UTVECKLING GENOM LEADERMETODEN</w:t>
                      </w:r>
                      <w:r w:rsidR="004611C5">
                        <w:rPr>
                          <w:rFonts w:ascii="Arial" w:hAnsi="Arial" w:cs="Arial"/>
                          <w:lang w:val="sv-SE"/>
                        </w:rPr>
                        <w:br/>
                        <w:t xml:space="preserve">- </w:t>
                      </w:r>
                      <w:r>
                        <w:rPr>
                          <w:rFonts w:ascii="Arial" w:hAnsi="Arial" w:cs="Arial"/>
                          <w:lang w:val="sv-SE"/>
                        </w:rPr>
                        <w:t>projektdagbok</w:t>
                      </w:r>
                      <w:r w:rsidR="009F054B">
                        <w:rPr>
                          <w:rFonts w:ascii="Arial" w:hAnsi="Arial" w:cs="Arial"/>
                          <w:lang w:val="sv-SE"/>
                        </w:rPr>
                        <w:t xml:space="preserve"> för </w:t>
                      </w:r>
                      <w:r w:rsidR="009D60E5">
                        <w:rPr>
                          <w:rFonts w:ascii="Arial" w:hAnsi="Arial" w:cs="Arial"/>
                          <w:lang w:val="sv-SE"/>
                        </w:rPr>
                        <w:t xml:space="preserve">dokumentation </w:t>
                      </w:r>
                      <w:r w:rsidR="009F054B">
                        <w:rPr>
                          <w:rFonts w:ascii="Arial" w:hAnsi="Arial" w:cs="Arial"/>
                          <w:lang w:val="sv-SE"/>
                        </w:rPr>
                        <w:t>av ideell tid per aktivitet</w:t>
                      </w:r>
                      <w:r w:rsidR="007C20CC">
                        <w:rPr>
                          <w:rFonts w:ascii="Arial" w:hAnsi="Arial" w:cs="Arial"/>
                          <w:lang w:val="sv-SE"/>
                        </w:rPr>
                        <w:t xml:space="preserve"> (då fler deltar vid ett tillfälle)</w:t>
                      </w:r>
                    </w:p>
                  </w:txbxContent>
                </v:textbox>
              </v:shape>
            </w:pict>
          </mc:Fallback>
        </mc:AlternateContent>
      </w:r>
      <w:r w:rsidR="00765B6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F7C6DB" w14:textId="62756763" w:rsidR="000F170C" w:rsidRDefault="006A20C6" w:rsidP="000F170C">
      <w:pPr>
        <w:rPr>
          <w:rFonts w:ascii="Arial" w:eastAsia="Arial" w:hAnsi="Arial" w:cs="Arial"/>
          <w:b/>
          <w:bCs/>
          <w:sz w:val="20"/>
          <w:szCs w:val="20"/>
        </w:rPr>
      </w:pPr>
      <w:r w:rsidRPr="000F170C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7C810" wp14:editId="5F0F7C4E">
                <wp:simplePos x="0" y="0"/>
                <wp:positionH relativeFrom="column">
                  <wp:posOffset>-38100</wp:posOffset>
                </wp:positionH>
                <wp:positionV relativeFrom="paragraph">
                  <wp:posOffset>50165</wp:posOffset>
                </wp:positionV>
                <wp:extent cx="6845935" cy="1257300"/>
                <wp:effectExtent l="38100" t="38100" r="107315" b="11430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314421" w14:textId="28E8A3AA" w:rsidR="009F054B" w:rsidRPr="006A20C6" w:rsidRDefault="00286027" w:rsidP="006A20C6">
                            <w:pPr>
                              <w:spacing w:before="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Använd den här blanketten för att </w:t>
                            </w:r>
                            <w:proofErr w:type="spellStart"/>
                            <w:r w:rsidR="00F25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dokum</w:t>
                            </w:r>
                            <w:r w:rsidR="002465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en</w:t>
                            </w:r>
                            <w:r w:rsidR="00F25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tar</w:t>
                            </w:r>
                            <w:proofErr w:type="spellEnd"/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9F054B"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ideell</w:t>
                            </w:r>
                            <w:r w:rsidR="00F2564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t</w:t>
                            </w:r>
                            <w:r w:rsidR="009F054B"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arbet</w:t>
                            </w:r>
                            <w:r w:rsidR="009F054B"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ad </w:t>
                            </w: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tid i </w:t>
                            </w:r>
                            <w:r w:rsidR="009F054B"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samband med aktiviteter i </w:t>
                            </w: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projektet.</w:t>
                            </w:r>
                          </w:p>
                          <w:p w14:paraId="5FDABCD2" w14:textId="0BE987C1" w:rsidR="00286027" w:rsidRPr="006A20C6" w:rsidRDefault="009F054B" w:rsidP="0028602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Den ifyllda blanketten </w:t>
                            </w:r>
                            <w:r w:rsidR="00B7497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sparas av projektägaren</w:t>
                            </w:r>
                            <w:r w:rsidR="00C160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. En </w:t>
                            </w:r>
                            <w:r w:rsidR="002465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separat </w:t>
                            </w:r>
                            <w:r w:rsidR="00C160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 xml:space="preserve">sammanställning av totalt genomförda timmar redovisas till ditt lokala </w:t>
                            </w:r>
                            <w:proofErr w:type="spellStart"/>
                            <w:r w:rsidR="00C160F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leade</w:t>
                            </w:r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rkontor</w:t>
                            </w:r>
                            <w:proofErr w:type="spellEnd"/>
                            <w:r w:rsidRPr="006A20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  <w:p w14:paraId="2A7E0AF0" w14:textId="40767473" w:rsidR="007F5985" w:rsidRPr="007F5985" w:rsidRDefault="007F5985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73A0046C" w14:textId="5CD3D8C6" w:rsidR="007F5985" w:rsidRPr="007F5985" w:rsidRDefault="007F5985" w:rsidP="007F5985">
                            <w:pPr>
                              <w:rPr>
                                <w:i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7F5985">
                              <w:rPr>
                                <w:sz w:val="18"/>
                                <w:szCs w:val="18"/>
                                <w:lang w:val="sv-SE"/>
                              </w:rPr>
                              <w:t xml:space="preserve">Uppgifterna på blanketten </w:t>
                            </w:r>
                            <w:r w:rsidR="00C31D66">
                              <w:rPr>
                                <w:sz w:val="18"/>
                                <w:szCs w:val="18"/>
                                <w:lang w:val="sv-SE"/>
                              </w:rPr>
                              <w:t>sparas av proje</w:t>
                            </w:r>
                            <w:r w:rsidR="00FA3E73">
                              <w:rPr>
                                <w:sz w:val="18"/>
                                <w:szCs w:val="18"/>
                                <w:lang w:val="sv-SE"/>
                              </w:rPr>
                              <w:t>k</w:t>
                            </w:r>
                            <w:r w:rsidR="00C31D66">
                              <w:rPr>
                                <w:sz w:val="18"/>
                                <w:szCs w:val="18"/>
                                <w:lang w:val="sv-SE"/>
                              </w:rPr>
                              <w:t>tägaren</w:t>
                            </w:r>
                            <w:r w:rsidRPr="007F5985">
                              <w:rPr>
                                <w:i/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. </w:t>
                            </w:r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Värdet av den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ideella tiden projektet</w:t>
                            </w:r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genererat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kommer att redovisas</w:t>
                            </w:r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till </w:t>
                            </w:r>
                            <w:r w:rsidR="003A0246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J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ordbruksverket</w:t>
                            </w:r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för att visa att projektstödet</w:t>
                            </w:r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skapar engagemang </w:t>
                            </w:r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och bidrar </w:t>
                            </w:r>
                            <w:proofErr w:type="gramStart"/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till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lokal</w:t>
                            </w:r>
                            <w:proofErr w:type="gramEnd"/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utveckling. Uppgifterna för ideell tid ska då gå att verifiera. </w:t>
                            </w:r>
                            <w:r w:rsidR="00E43DD2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Uppgifterna kommer inte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aktivt dela</w:t>
                            </w:r>
                            <w:r w:rsidR="008814BA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s</w:t>
                            </w:r>
                            <w:r w:rsidR="008233BD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till andra organisationer än</w:t>
                            </w:r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gramStart"/>
                            <w:r w:rsidR="003920F0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eventuellt 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22664D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J</w:t>
                            </w:r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>ordbruksverket</w:t>
                            </w:r>
                            <w:proofErr w:type="gramEnd"/>
                            <w:r w:rsidRPr="007F5985">
                              <w:rPr>
                                <w:iCs/>
                                <w:sz w:val="18"/>
                                <w:szCs w:val="18"/>
                                <w:lang w:val="sv-SE"/>
                              </w:rPr>
                              <w:t xml:space="preserve"> eller på annat sätt använda personuppgifterna</w:t>
                            </w:r>
                            <w:r w:rsidRPr="007F5985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  <w:lang w:val="sv-SE"/>
                              </w:rPr>
                              <w:t xml:space="preserve">. </w:t>
                            </w:r>
                            <w:r w:rsidR="0022664D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  <w:lang w:val="sv-SE"/>
                              </w:rPr>
                              <w:t xml:space="preserve">Uppgifterna sparas 10 år efter </w:t>
                            </w:r>
                            <w:r w:rsidR="0060037A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  <w:lang w:val="sv-SE"/>
                              </w:rPr>
                              <w:t>projektets slut.</w:t>
                            </w:r>
                            <w:r w:rsidR="00B24DC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FFFFF"/>
                                <w:lang w:val="sv-SE"/>
                              </w:rPr>
                              <w:t xml:space="preserve"> </w:t>
                            </w:r>
                            <w:r w:rsidRPr="00B24DC8">
                              <w:rPr>
                                <w:b/>
                                <w:i/>
                                <w:sz w:val="18"/>
                                <w:szCs w:val="18"/>
                                <w:lang w:val="sv-SE"/>
                              </w:rPr>
                              <w:t>Om du inte samtycker till detta ska du meddela projektägaren.</w:t>
                            </w:r>
                            <w:r w:rsidRPr="007F5985">
                              <w:rPr>
                                <w:i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</w:p>
                          <w:p w14:paraId="1B5E42C3" w14:textId="77777777" w:rsidR="007F5985" w:rsidRPr="007F5985" w:rsidRDefault="007F5985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C810" id="_x0000_s1027" type="#_x0000_t202" style="position:absolute;margin-left:-3pt;margin-top:3.95pt;width:539.0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" strokeweight=".25pt">
                <v:shadow on="t" color="black" opacity="26214f" origin="-.5,-.5" offset=".74836mm,.74836mm"/>
                <v:textbox>
                  <w:txbxContent>
                    <w:p w14:paraId="6C314421" w14:textId="28E8A3AA" w:rsidR="009F054B" w:rsidRPr="006A20C6" w:rsidRDefault="00286027" w:rsidP="006A20C6">
                      <w:pPr>
                        <w:spacing w:before="6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Använd den här blanketten för att </w:t>
                      </w:r>
                      <w:proofErr w:type="spellStart"/>
                      <w:r w:rsidR="00F2564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dokum</w:t>
                      </w:r>
                      <w:r w:rsidR="0024656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en</w:t>
                      </w:r>
                      <w:r w:rsidR="00F2564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tar</w:t>
                      </w:r>
                      <w:proofErr w:type="spellEnd"/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="009F054B"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ideell</w:t>
                      </w:r>
                      <w:r w:rsidR="00F2564A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t</w:t>
                      </w:r>
                      <w:r w:rsidR="009F054B"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arbet</w:t>
                      </w:r>
                      <w:r w:rsidR="009F054B"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ad </w:t>
                      </w: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tid i </w:t>
                      </w:r>
                      <w:r w:rsidR="009F054B"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samband med aktiviteter i </w:t>
                      </w: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projektet.</w:t>
                      </w:r>
                    </w:p>
                    <w:p w14:paraId="5FDABCD2" w14:textId="0BE987C1" w:rsidR="00286027" w:rsidRPr="006A20C6" w:rsidRDefault="009F054B" w:rsidP="0028602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</w:pP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Den ifyllda blanketten </w:t>
                      </w:r>
                      <w:r w:rsidR="00B7497C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sparas av projektägaren</w:t>
                      </w:r>
                      <w:r w:rsidR="00C160F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. En </w:t>
                      </w:r>
                      <w:r w:rsidR="0024656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separat </w:t>
                      </w:r>
                      <w:r w:rsidR="00C160F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 xml:space="preserve">sammanställning av totalt genomförda timmar redovisas till ditt lokala </w:t>
                      </w:r>
                      <w:proofErr w:type="spellStart"/>
                      <w:r w:rsidR="00C160F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leade</w:t>
                      </w:r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rkontor</w:t>
                      </w:r>
                      <w:proofErr w:type="spellEnd"/>
                      <w:r w:rsidRPr="006A20C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  <w:p w14:paraId="2A7E0AF0" w14:textId="40767473" w:rsidR="007F5985" w:rsidRPr="007F5985" w:rsidRDefault="007F5985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  <w:p w14:paraId="73A0046C" w14:textId="5CD3D8C6" w:rsidR="007F5985" w:rsidRPr="007F5985" w:rsidRDefault="007F5985" w:rsidP="007F5985">
                      <w:pPr>
                        <w:rPr>
                          <w:i/>
                          <w:sz w:val="18"/>
                          <w:szCs w:val="18"/>
                          <w:lang w:val="sv-SE"/>
                        </w:rPr>
                      </w:pPr>
                      <w:r w:rsidRPr="007F5985">
                        <w:rPr>
                          <w:sz w:val="18"/>
                          <w:szCs w:val="18"/>
                          <w:lang w:val="sv-SE"/>
                        </w:rPr>
                        <w:t xml:space="preserve">Uppgifterna på blanketten </w:t>
                      </w:r>
                      <w:r w:rsidR="00C31D66">
                        <w:rPr>
                          <w:sz w:val="18"/>
                          <w:szCs w:val="18"/>
                          <w:lang w:val="sv-SE"/>
                        </w:rPr>
                        <w:t>sparas av proje</w:t>
                      </w:r>
                      <w:r w:rsidR="00FA3E73">
                        <w:rPr>
                          <w:sz w:val="18"/>
                          <w:szCs w:val="18"/>
                          <w:lang w:val="sv-SE"/>
                        </w:rPr>
                        <w:t>k</w:t>
                      </w:r>
                      <w:r w:rsidR="00C31D66">
                        <w:rPr>
                          <w:sz w:val="18"/>
                          <w:szCs w:val="18"/>
                          <w:lang w:val="sv-SE"/>
                        </w:rPr>
                        <w:t>tägaren</w:t>
                      </w:r>
                      <w:r w:rsidRPr="007F5985">
                        <w:rPr>
                          <w:i/>
                          <w:iCs/>
                          <w:sz w:val="18"/>
                          <w:szCs w:val="18"/>
                          <w:lang w:val="sv-SE"/>
                        </w:rPr>
                        <w:t xml:space="preserve">. </w:t>
                      </w:r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Värdet av den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ideella tiden projektet</w:t>
                      </w:r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genererat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kommer att redovisas</w:t>
                      </w:r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till </w:t>
                      </w:r>
                      <w:r w:rsidR="003A0246">
                        <w:rPr>
                          <w:iCs/>
                          <w:sz w:val="18"/>
                          <w:szCs w:val="18"/>
                          <w:lang w:val="sv-SE"/>
                        </w:rPr>
                        <w:t>J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ordbruksverket</w:t>
                      </w:r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för att visa att projektstödet</w:t>
                      </w:r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skapar engagemang </w:t>
                      </w:r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och bidrar </w:t>
                      </w:r>
                      <w:proofErr w:type="gramStart"/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till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lokal</w:t>
                      </w:r>
                      <w:proofErr w:type="gramEnd"/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utveckling. Uppgifterna för ideell tid ska då gå att verifiera. </w:t>
                      </w:r>
                      <w:r w:rsidR="00E43DD2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Uppgifterna kommer inte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aktivt dela</w:t>
                      </w:r>
                      <w:r w:rsidR="008814BA">
                        <w:rPr>
                          <w:iCs/>
                          <w:sz w:val="18"/>
                          <w:szCs w:val="18"/>
                          <w:lang w:val="sv-SE"/>
                        </w:rPr>
                        <w:t>s</w:t>
                      </w:r>
                      <w:r w:rsidR="008233BD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till andra organisationer än</w:t>
                      </w:r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gramStart"/>
                      <w:r w:rsidR="003920F0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eventuellt 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="0022664D">
                        <w:rPr>
                          <w:iCs/>
                          <w:sz w:val="18"/>
                          <w:szCs w:val="18"/>
                          <w:lang w:val="sv-SE"/>
                        </w:rPr>
                        <w:t>J</w:t>
                      </w:r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>ordbruksverket</w:t>
                      </w:r>
                      <w:proofErr w:type="gramEnd"/>
                      <w:r w:rsidRPr="007F5985">
                        <w:rPr>
                          <w:iCs/>
                          <w:sz w:val="18"/>
                          <w:szCs w:val="18"/>
                          <w:lang w:val="sv-SE"/>
                        </w:rPr>
                        <w:t xml:space="preserve"> eller på annat sätt använda personuppgifterna</w:t>
                      </w:r>
                      <w:r w:rsidRPr="007F5985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  <w:lang w:val="sv-SE"/>
                        </w:rPr>
                        <w:t xml:space="preserve">. </w:t>
                      </w:r>
                      <w:r w:rsidR="0022664D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  <w:lang w:val="sv-SE"/>
                        </w:rPr>
                        <w:t xml:space="preserve">Uppgifterna sparas 10 år efter </w:t>
                      </w:r>
                      <w:r w:rsidR="0060037A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  <w:lang w:val="sv-SE"/>
                        </w:rPr>
                        <w:t>projektets slut.</w:t>
                      </w:r>
                      <w:r w:rsidR="00B24DC8">
                        <w:rPr>
                          <w:rFonts w:cstheme="minorHAnsi"/>
                          <w:sz w:val="18"/>
                          <w:szCs w:val="18"/>
                          <w:shd w:val="clear" w:color="auto" w:fill="FFFFFF"/>
                          <w:lang w:val="sv-SE"/>
                        </w:rPr>
                        <w:t xml:space="preserve"> </w:t>
                      </w:r>
                      <w:r w:rsidRPr="00B24DC8">
                        <w:rPr>
                          <w:b/>
                          <w:i/>
                          <w:sz w:val="18"/>
                          <w:szCs w:val="18"/>
                          <w:lang w:val="sv-SE"/>
                        </w:rPr>
                        <w:t>Om du inte samtycker till detta ska du meddela projektägaren.</w:t>
                      </w:r>
                      <w:r w:rsidRPr="007F5985">
                        <w:rPr>
                          <w:i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</w:p>
                    <w:p w14:paraId="1B5E42C3" w14:textId="77777777" w:rsidR="007F5985" w:rsidRPr="007F5985" w:rsidRDefault="007F5985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F7C6DC" w14:textId="5DCB7C88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D" w14:textId="1339D33F" w:rsidR="000F170C" w:rsidRDefault="000F170C" w:rsidP="000F170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3F7C6DE" w14:textId="77777777" w:rsidR="000F170C" w:rsidRDefault="000F170C" w:rsidP="000F170C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53F7C6DF" w14:textId="3B9CC5FD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0" w14:textId="5D71A8A5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1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2" w14:textId="77777777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5" w14:textId="77777777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5E1794C8" w14:textId="0B6A0D4A" w:rsidR="00372DC2" w:rsidRDefault="00372DC2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197"/>
        <w:gridCol w:w="3543"/>
      </w:tblGrid>
      <w:tr w:rsidR="00372DC2" w14:paraId="0B2EBB53" w14:textId="77777777" w:rsidTr="00A93AF7">
        <w:trPr>
          <w:trHeight w:val="198"/>
        </w:trPr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A90C4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Projektnamn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709C73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Journalnummer</w:t>
            </w:r>
          </w:p>
        </w:tc>
      </w:tr>
      <w:tr w:rsidR="00372DC2" w14:paraId="7D8A22A6" w14:textId="77777777" w:rsidTr="00A93AF7">
        <w:trPr>
          <w:trHeight w:val="312"/>
        </w:trPr>
        <w:tc>
          <w:tcPr>
            <w:tcW w:w="7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6F0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791C" w14:textId="77777777" w:rsidR="00372DC2" w:rsidRDefault="00372DC2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A93AF7" w14:paraId="03AB4837" w14:textId="318537E9" w:rsidTr="00A93AF7">
        <w:trPr>
          <w:trHeight w:val="198"/>
        </w:trPr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6047B2" w14:textId="25ACE1AA" w:rsidR="00A93AF7" w:rsidRDefault="00A93AF7" w:rsidP="00372DC2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Tidsredovisningen avser (</w:t>
            </w:r>
            <w:r w:rsidR="00E16B15">
              <w:rPr>
                <w:rFonts w:ascii="Arial" w:eastAsia="Arial" w:hAnsi="Arial" w:cs="Arial"/>
                <w:sz w:val="14"/>
                <w:szCs w:val="20"/>
                <w:lang w:val="sv-SE"/>
              </w:rPr>
              <w:t xml:space="preserve">specifik </w:t>
            </w: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aktivitet)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EB511" w14:textId="6916F6EF" w:rsidR="00A93AF7" w:rsidRDefault="00A93AF7" w:rsidP="00A93AF7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Datum</w:t>
            </w:r>
          </w:p>
        </w:tc>
      </w:tr>
      <w:tr w:rsidR="00A93AF7" w14:paraId="1CA77DB8" w14:textId="1D927FD6" w:rsidTr="00A93AF7">
        <w:trPr>
          <w:trHeight w:val="312"/>
        </w:trPr>
        <w:tc>
          <w:tcPr>
            <w:tcW w:w="7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2392" w14:textId="77777777" w:rsidR="00A93AF7" w:rsidRPr="00B35DC3" w:rsidRDefault="00A93AF7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871" w14:textId="77777777" w:rsidR="00A93AF7" w:rsidRPr="00B35DC3" w:rsidRDefault="00A93AF7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</w:tbl>
    <w:p w14:paraId="53F7C6EA" w14:textId="77777777" w:rsidR="000F170C" w:rsidRDefault="000F170C" w:rsidP="0074764A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660C9D49" w14:textId="77777777" w:rsidR="00E36C69" w:rsidRDefault="00E36C69" w:rsidP="00E36C69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Du ska värdera arbetet efter åldern på den som utför arbetet enligt följande:</w:t>
      </w:r>
    </w:p>
    <w:p w14:paraId="56E6B651" w14:textId="0B46416F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13-15 år </w:t>
      </w:r>
      <w:r w:rsidR="00960D0B">
        <w:rPr>
          <w:rFonts w:ascii="Arial" w:eastAsia="Arial" w:hAnsi="Arial" w:cs="Arial"/>
          <w:sz w:val="18"/>
          <w:szCs w:val="18"/>
          <w:lang w:val="sv-SE"/>
        </w:rPr>
        <w:t>77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110FA50A" w14:textId="360C922D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f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rån 16 år </w:t>
      </w:r>
      <w:r w:rsidR="00960D0B">
        <w:rPr>
          <w:rFonts w:ascii="Arial" w:eastAsia="Arial" w:hAnsi="Arial" w:cs="Arial"/>
          <w:sz w:val="18"/>
          <w:szCs w:val="18"/>
          <w:lang w:val="sv-SE"/>
        </w:rPr>
        <w:t>340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53F7C6F8" w14:textId="22CE0566" w:rsidR="000F170C" w:rsidRPr="00293F7B" w:rsidRDefault="0082181B" w:rsidP="000F170C">
      <w:pPr>
        <w:rPr>
          <w:rFonts w:ascii="Arial" w:eastAsia="Arial" w:hAnsi="Arial" w:cs="Arial"/>
          <w:sz w:val="16"/>
          <w:szCs w:val="18"/>
          <w:lang w:val="sv-SE"/>
        </w:rPr>
      </w:pPr>
      <w:r>
        <w:rPr>
          <w:rFonts w:ascii="Arial" w:eastAsia="Arial" w:hAnsi="Arial" w:cs="Arial"/>
          <w:b/>
          <w:i/>
          <w:sz w:val="20"/>
          <w:szCs w:val="20"/>
          <w:lang w:val="sv-SE"/>
        </w:rPr>
        <w:t xml:space="preserve">Obs! </w:t>
      </w:r>
      <w:r w:rsidR="00293F7B" w:rsidRPr="00293F7B">
        <w:rPr>
          <w:rFonts w:ascii="Arial" w:eastAsia="Arial" w:hAnsi="Arial" w:cs="Arial"/>
          <w:b/>
          <w:i/>
          <w:sz w:val="18"/>
          <w:szCs w:val="20"/>
          <w:lang w:val="sv-SE"/>
        </w:rPr>
        <w:t>30 minuter redovisas som 0,5 timmar</w:t>
      </w:r>
    </w:p>
    <w:p w14:paraId="53F7C6FB" w14:textId="65EFE576" w:rsidR="000F170C" w:rsidRPr="00B869B3" w:rsidRDefault="00984E92" w:rsidP="000F170C">
      <w:pPr>
        <w:spacing w:before="7"/>
        <w:rPr>
          <w:rFonts w:ascii="Arial" w:eastAsia="Arial" w:hAnsi="Arial" w:cs="Arial"/>
          <w:b/>
          <w:bCs/>
          <w:sz w:val="3"/>
          <w:szCs w:val="3"/>
          <w:lang w:val="sv-SE"/>
        </w:rPr>
      </w:pPr>
      <w:r w:rsidRPr="00BC5A3A">
        <w:rPr>
          <w:rFonts w:eastAsia="Arial"/>
          <w:noProof/>
          <w:szCs w:val="18"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E5A46A" wp14:editId="38370605">
                <wp:simplePos x="0" y="0"/>
                <wp:positionH relativeFrom="leftMargin">
                  <wp:posOffset>-313093</wp:posOffset>
                </wp:positionH>
                <wp:positionV relativeFrom="paragraph">
                  <wp:posOffset>3809128</wp:posOffset>
                </wp:positionV>
                <wp:extent cx="2360930" cy="1404620"/>
                <wp:effectExtent l="635" t="0" r="1905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A6BA" w14:textId="35213E51" w:rsidR="00984E92" w:rsidRPr="004946A1" w:rsidRDefault="00984E92" w:rsidP="00984E92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SJV FPMB 12:64 2016-09-09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A46A" id="_x0000_s1028" type="#_x0000_t202" style="position:absolute;margin-left:-24.65pt;margin-top:299.95pt;width:185.9pt;height:110.6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" filled="f" stroked="f">
                <v:textbox style="mso-fit-shape-to-text:t">
                  <w:txbxContent>
                    <w:p w14:paraId="5F4DA6BA" w14:textId="35213E51" w:rsidR="00984E92" w:rsidRPr="004946A1" w:rsidRDefault="00984E92" w:rsidP="00984E92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SJV FPMB 12:64 2016-09-09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551"/>
        <w:gridCol w:w="1599"/>
        <w:gridCol w:w="1590"/>
      </w:tblGrid>
      <w:tr w:rsidR="00B869B3" w:rsidRPr="00253AA4" w14:paraId="25DA8CCC" w14:textId="77777777" w:rsidTr="00E36C69">
        <w:trPr>
          <w:trHeight w:val="454"/>
        </w:trPr>
        <w:tc>
          <w:tcPr>
            <w:tcW w:w="7551" w:type="dxa"/>
            <w:vAlign w:val="bottom"/>
          </w:tcPr>
          <w:p w14:paraId="340A4D70" w14:textId="52D33396" w:rsidR="00B869B3" w:rsidRPr="00F61EAF" w:rsidRDefault="0082181B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Namn och kontaktuppgift</w:t>
            </w:r>
          </w:p>
        </w:tc>
        <w:tc>
          <w:tcPr>
            <w:tcW w:w="1599" w:type="dxa"/>
            <w:vAlign w:val="bottom"/>
          </w:tcPr>
          <w:p w14:paraId="0A4985A7" w14:textId="1F54F7BE" w:rsidR="00B869B3" w:rsidRPr="00F61EAF" w:rsidRDefault="0082181B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13-15 år</w:t>
            </w:r>
          </w:p>
        </w:tc>
        <w:tc>
          <w:tcPr>
            <w:tcW w:w="1590" w:type="dxa"/>
            <w:vAlign w:val="bottom"/>
          </w:tcPr>
          <w:p w14:paraId="4199017A" w14:textId="27B99D7D" w:rsidR="00B869B3" w:rsidRPr="00F61EAF" w:rsidRDefault="0082181B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B869B3" w:rsidRPr="00253AA4" w14:paraId="78D8BB53" w14:textId="77777777" w:rsidTr="00E36C69">
        <w:trPr>
          <w:trHeight w:val="454"/>
        </w:trPr>
        <w:tc>
          <w:tcPr>
            <w:tcW w:w="7551" w:type="dxa"/>
          </w:tcPr>
          <w:p w14:paraId="4C584207" w14:textId="0E55857C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0E9F12A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9D5C44E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253AA4" w14:paraId="160BB46B" w14:textId="77777777" w:rsidTr="00E36C69">
        <w:trPr>
          <w:trHeight w:val="454"/>
        </w:trPr>
        <w:tc>
          <w:tcPr>
            <w:tcW w:w="7551" w:type="dxa"/>
          </w:tcPr>
          <w:p w14:paraId="2D975AEF" w14:textId="4FDDF472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2885F5D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4BF32C6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253AA4" w14:paraId="41AB3A68" w14:textId="77777777" w:rsidTr="00E36C69">
        <w:trPr>
          <w:trHeight w:val="454"/>
        </w:trPr>
        <w:tc>
          <w:tcPr>
            <w:tcW w:w="7551" w:type="dxa"/>
          </w:tcPr>
          <w:p w14:paraId="5A152238" w14:textId="41D94D7A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7CEA4C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D93FF0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253AA4" w14:paraId="04AF2ECA" w14:textId="77777777" w:rsidTr="00E36C69">
        <w:trPr>
          <w:trHeight w:val="454"/>
        </w:trPr>
        <w:tc>
          <w:tcPr>
            <w:tcW w:w="7551" w:type="dxa"/>
          </w:tcPr>
          <w:p w14:paraId="60EC8E95" w14:textId="2A5C4EDF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E26CC0F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16F44CC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B869B3" w:rsidRPr="00253AA4" w14:paraId="496EBC25" w14:textId="77777777" w:rsidTr="00E36C69">
        <w:trPr>
          <w:trHeight w:val="454"/>
        </w:trPr>
        <w:tc>
          <w:tcPr>
            <w:tcW w:w="7551" w:type="dxa"/>
          </w:tcPr>
          <w:p w14:paraId="4FA2A558" w14:textId="62CC76AA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DADF005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4DDBB7F" w14:textId="77777777" w:rsidR="00B869B3" w:rsidRPr="00B869B3" w:rsidRDefault="00B869B3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2F941277" w14:textId="77777777" w:rsidTr="00E36C69">
        <w:trPr>
          <w:trHeight w:val="454"/>
        </w:trPr>
        <w:tc>
          <w:tcPr>
            <w:tcW w:w="7551" w:type="dxa"/>
          </w:tcPr>
          <w:p w14:paraId="1F0549A7" w14:textId="4FE8130B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8E74C7C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C6DE91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10D743EB" w14:textId="77777777" w:rsidTr="00E36C69">
        <w:trPr>
          <w:trHeight w:val="454"/>
        </w:trPr>
        <w:tc>
          <w:tcPr>
            <w:tcW w:w="7551" w:type="dxa"/>
          </w:tcPr>
          <w:p w14:paraId="364871C6" w14:textId="13EFE00C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4418163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00D7F3E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520839AD" w14:textId="77777777" w:rsidTr="00E36C69">
        <w:trPr>
          <w:trHeight w:val="454"/>
        </w:trPr>
        <w:tc>
          <w:tcPr>
            <w:tcW w:w="7551" w:type="dxa"/>
          </w:tcPr>
          <w:p w14:paraId="36AE5901" w14:textId="6C7D107C" w:rsidR="00F61EAF" w:rsidRPr="00B869B3" w:rsidRDefault="004F3135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noProof/>
                <w:sz w:val="18"/>
                <w:szCs w:val="18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C038EF" wp14:editId="1744EA4B">
                      <wp:simplePos x="0" y="0"/>
                      <wp:positionH relativeFrom="column">
                        <wp:posOffset>-747659</wp:posOffset>
                      </wp:positionH>
                      <wp:positionV relativeFrom="paragraph">
                        <wp:posOffset>256540</wp:posOffset>
                      </wp:positionV>
                      <wp:extent cx="2374265" cy="1403985"/>
                      <wp:effectExtent l="0" t="0" r="0" b="0"/>
                      <wp:wrapNone/>
                      <wp:docPr id="4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EB9C7" w14:textId="77777777" w:rsidR="0082181B" w:rsidRPr="004835F7" w:rsidRDefault="0082181B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lang w:val="sv-S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1C038EF" id="_x0000_s1029" type="#_x0000_t202" style="position:absolute;margin-left:-58.85pt;margin-top:20.2pt;width:186.95pt;height:110.55pt;rotation:-90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" filled="f" stroked="f">
                      <v:textbox style="mso-fit-shape-to-text:t">
                        <w:txbxContent>
                          <w:p w14:paraId="1ADEB9C7" w14:textId="77777777" w:rsidR="0082181B" w:rsidRPr="004835F7" w:rsidRDefault="0082181B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9" w:type="dxa"/>
          </w:tcPr>
          <w:p w14:paraId="5999415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76CBFD5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4940223E" w14:textId="77777777" w:rsidTr="00E36C69">
        <w:trPr>
          <w:trHeight w:val="454"/>
        </w:trPr>
        <w:tc>
          <w:tcPr>
            <w:tcW w:w="7551" w:type="dxa"/>
          </w:tcPr>
          <w:p w14:paraId="0E8F02D9" w14:textId="1DB962D6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F6CEDF7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0F1D9E0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3B0F2109" w14:textId="77777777" w:rsidTr="00E36C69">
        <w:trPr>
          <w:trHeight w:val="454"/>
        </w:trPr>
        <w:tc>
          <w:tcPr>
            <w:tcW w:w="7551" w:type="dxa"/>
          </w:tcPr>
          <w:p w14:paraId="5ADF0633" w14:textId="41F64698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8FDC4CB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7379A8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539F6F08" w14:textId="77777777" w:rsidTr="00E36C69">
        <w:trPr>
          <w:trHeight w:val="454"/>
        </w:trPr>
        <w:tc>
          <w:tcPr>
            <w:tcW w:w="7551" w:type="dxa"/>
          </w:tcPr>
          <w:p w14:paraId="2ACA2405" w14:textId="49ADCA90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7D492C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10EE62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253AA4" w14:paraId="49C9383C" w14:textId="77777777" w:rsidTr="00E36C69">
        <w:trPr>
          <w:trHeight w:val="454"/>
        </w:trPr>
        <w:tc>
          <w:tcPr>
            <w:tcW w:w="7551" w:type="dxa"/>
          </w:tcPr>
          <w:p w14:paraId="33C1C2BD" w14:textId="6C21172E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B58AA06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37F6819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253AA4" w14:paraId="143DE0B5" w14:textId="77777777" w:rsidTr="00E36C69">
        <w:trPr>
          <w:trHeight w:val="454"/>
        </w:trPr>
        <w:tc>
          <w:tcPr>
            <w:tcW w:w="7551" w:type="dxa"/>
          </w:tcPr>
          <w:p w14:paraId="09C884BE" w14:textId="103D9A83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C99109D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71F3B97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253AA4" w14:paraId="42675379" w14:textId="77777777" w:rsidTr="00E36C69">
        <w:trPr>
          <w:trHeight w:val="454"/>
        </w:trPr>
        <w:tc>
          <w:tcPr>
            <w:tcW w:w="7551" w:type="dxa"/>
          </w:tcPr>
          <w:p w14:paraId="6174107A" w14:textId="35382DEA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CA8F54F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8D79B23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1CD03973" w14:textId="77777777" w:rsidTr="00E36C69">
        <w:trPr>
          <w:trHeight w:val="454"/>
        </w:trPr>
        <w:tc>
          <w:tcPr>
            <w:tcW w:w="7551" w:type="dxa"/>
          </w:tcPr>
          <w:p w14:paraId="213EF34A" w14:textId="4621B0E3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708291D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F1DFF19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61EAF" w:rsidRPr="00253AA4" w14:paraId="32BD3751" w14:textId="77777777" w:rsidTr="00E36C69">
        <w:trPr>
          <w:trHeight w:val="454"/>
        </w:trPr>
        <w:tc>
          <w:tcPr>
            <w:tcW w:w="7551" w:type="dxa"/>
          </w:tcPr>
          <w:p w14:paraId="386EA6DD" w14:textId="4B469FEB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8044ED2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8507C4C" w14:textId="77777777" w:rsidR="00F61EAF" w:rsidRPr="00B869B3" w:rsidRDefault="00F61EAF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82181B" w:rsidRPr="00253AA4" w14:paraId="0204AD7C" w14:textId="77777777" w:rsidTr="00E36C69">
        <w:trPr>
          <w:trHeight w:val="454"/>
        </w:trPr>
        <w:tc>
          <w:tcPr>
            <w:tcW w:w="7551" w:type="dxa"/>
          </w:tcPr>
          <w:p w14:paraId="2C1A1934" w14:textId="0515B1AD" w:rsidR="0082181B" w:rsidRPr="00B869B3" w:rsidRDefault="0082181B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004598FD" w14:textId="77777777" w:rsidR="0082181B" w:rsidRPr="00B869B3" w:rsidRDefault="0082181B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90AE520" w14:textId="77777777" w:rsidR="0082181B" w:rsidRPr="00B869B3" w:rsidRDefault="0082181B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82181B" w14:paraId="151795DC" w14:textId="77777777" w:rsidTr="00E36C69">
        <w:trPr>
          <w:trHeight w:val="454"/>
        </w:trPr>
        <w:tc>
          <w:tcPr>
            <w:tcW w:w="7551" w:type="dxa"/>
            <w:shd w:val="clear" w:color="auto" w:fill="D9D9D9" w:themeFill="background1" w:themeFillShade="D9"/>
            <w:vAlign w:val="bottom"/>
          </w:tcPr>
          <w:p w14:paraId="03FBE7DC" w14:textId="6A01E660" w:rsidR="00F962B4" w:rsidRPr="00F61EAF" w:rsidRDefault="00F962B4" w:rsidP="00F61EAF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/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br/>
              <w:t>transport</w:t>
            </w:r>
          </w:p>
        </w:tc>
        <w:tc>
          <w:tcPr>
            <w:tcW w:w="1599" w:type="dxa"/>
            <w:shd w:val="clear" w:color="auto" w:fill="auto"/>
          </w:tcPr>
          <w:p w14:paraId="02C9E5BA" w14:textId="5B4BBF6F" w:rsidR="00F962B4" w:rsidRPr="00F962B4" w:rsidRDefault="00F962B4" w:rsidP="00F962B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7EAF4B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253AA4" w14:paraId="14E4F33D" w14:textId="77777777" w:rsidTr="00E36C69">
        <w:trPr>
          <w:trHeight w:val="454"/>
        </w:trPr>
        <w:tc>
          <w:tcPr>
            <w:tcW w:w="7551" w:type="dxa"/>
            <w:vAlign w:val="bottom"/>
          </w:tcPr>
          <w:p w14:paraId="24EAFC82" w14:textId="46DE9C33" w:rsidR="00E36C69" w:rsidRPr="00F61EAF" w:rsidRDefault="00E36C69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lastRenderedPageBreak/>
              <w:t>Namn och kontaktuppgift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bottom"/>
          </w:tcPr>
          <w:p w14:paraId="65E5C0D8" w14:textId="6E93DB00" w:rsidR="00E36C69" w:rsidRPr="00F61EAF" w:rsidRDefault="00E36C69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13-15 år</w:t>
            </w:r>
          </w:p>
        </w:tc>
        <w:tc>
          <w:tcPr>
            <w:tcW w:w="1590" w:type="dxa"/>
            <w:vAlign w:val="bottom"/>
          </w:tcPr>
          <w:p w14:paraId="3A241275" w14:textId="1D1B3744" w:rsidR="00E36C69" w:rsidRPr="00F61EAF" w:rsidRDefault="00E36C69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E36C69" w:rsidRPr="00B869B3" w14:paraId="231E107E" w14:textId="77777777" w:rsidTr="00E36C69">
        <w:trPr>
          <w:trHeight w:val="454"/>
        </w:trPr>
        <w:tc>
          <w:tcPr>
            <w:tcW w:w="7551" w:type="dxa"/>
            <w:shd w:val="clear" w:color="auto" w:fill="D9D9D9" w:themeFill="background1" w:themeFillShade="D9"/>
            <w:vAlign w:val="bottom"/>
          </w:tcPr>
          <w:p w14:paraId="73DC492B" w14:textId="77777777" w:rsidR="00E36C69" w:rsidRPr="00B869B3" w:rsidRDefault="00E36C69" w:rsidP="00E36C69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Transport</w:t>
            </w:r>
          </w:p>
        </w:tc>
        <w:tc>
          <w:tcPr>
            <w:tcW w:w="1599" w:type="dxa"/>
            <w:shd w:val="clear" w:color="auto" w:fill="auto"/>
          </w:tcPr>
          <w:p w14:paraId="6F0523E8" w14:textId="40D98551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33F6B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D683D2B" w14:textId="77777777" w:rsidTr="00E36C69">
        <w:trPr>
          <w:trHeight w:val="454"/>
        </w:trPr>
        <w:tc>
          <w:tcPr>
            <w:tcW w:w="7551" w:type="dxa"/>
          </w:tcPr>
          <w:p w14:paraId="536B6DDD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B62AB0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48DD8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71553A03" w14:textId="77777777" w:rsidTr="00E36C69">
        <w:trPr>
          <w:trHeight w:val="454"/>
        </w:trPr>
        <w:tc>
          <w:tcPr>
            <w:tcW w:w="7551" w:type="dxa"/>
          </w:tcPr>
          <w:p w14:paraId="32FF7775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D969F5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6CA72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79173C6" w14:textId="77777777" w:rsidTr="00E36C69">
        <w:trPr>
          <w:trHeight w:val="454"/>
        </w:trPr>
        <w:tc>
          <w:tcPr>
            <w:tcW w:w="7551" w:type="dxa"/>
          </w:tcPr>
          <w:p w14:paraId="6D9F83C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B8FE295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9F42DE4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0E9C229" w14:textId="77777777" w:rsidTr="00E36C69">
        <w:trPr>
          <w:trHeight w:val="454"/>
        </w:trPr>
        <w:tc>
          <w:tcPr>
            <w:tcW w:w="7551" w:type="dxa"/>
          </w:tcPr>
          <w:p w14:paraId="121334A5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5D75CE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21313C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FFEC353" w14:textId="77777777" w:rsidTr="00E36C69">
        <w:trPr>
          <w:trHeight w:val="454"/>
        </w:trPr>
        <w:tc>
          <w:tcPr>
            <w:tcW w:w="7551" w:type="dxa"/>
          </w:tcPr>
          <w:p w14:paraId="42CA59B7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7E08B8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C54E5C0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67472A9" w14:textId="77777777" w:rsidTr="00E36C69">
        <w:trPr>
          <w:trHeight w:val="454"/>
        </w:trPr>
        <w:tc>
          <w:tcPr>
            <w:tcW w:w="7551" w:type="dxa"/>
          </w:tcPr>
          <w:p w14:paraId="7B98396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9DF97C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1CED2A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328F792D" w14:textId="77777777" w:rsidTr="00E36C69">
        <w:trPr>
          <w:trHeight w:val="454"/>
        </w:trPr>
        <w:tc>
          <w:tcPr>
            <w:tcW w:w="7551" w:type="dxa"/>
          </w:tcPr>
          <w:p w14:paraId="1C5FB25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E4A3BA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0DF536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7F12639E" w14:textId="77777777" w:rsidTr="00E36C69">
        <w:trPr>
          <w:trHeight w:val="454"/>
        </w:trPr>
        <w:tc>
          <w:tcPr>
            <w:tcW w:w="7551" w:type="dxa"/>
          </w:tcPr>
          <w:p w14:paraId="41E7DFA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77D0E9E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3A6BFA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1BB8295" w14:textId="77777777" w:rsidTr="00E36C69">
        <w:trPr>
          <w:trHeight w:val="454"/>
        </w:trPr>
        <w:tc>
          <w:tcPr>
            <w:tcW w:w="7551" w:type="dxa"/>
          </w:tcPr>
          <w:p w14:paraId="1E3AF62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701C5E7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120E4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3CF86AD3" w14:textId="77777777" w:rsidTr="00E36C69">
        <w:trPr>
          <w:trHeight w:val="454"/>
        </w:trPr>
        <w:tc>
          <w:tcPr>
            <w:tcW w:w="7551" w:type="dxa"/>
          </w:tcPr>
          <w:p w14:paraId="252CDDF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54C885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417B7F1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886974B" w14:textId="77777777" w:rsidTr="00E36C69">
        <w:trPr>
          <w:trHeight w:val="454"/>
        </w:trPr>
        <w:tc>
          <w:tcPr>
            <w:tcW w:w="7551" w:type="dxa"/>
          </w:tcPr>
          <w:p w14:paraId="62D2653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C82132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52571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5358E00C" w14:textId="77777777" w:rsidTr="00E36C69">
        <w:trPr>
          <w:trHeight w:val="454"/>
        </w:trPr>
        <w:tc>
          <w:tcPr>
            <w:tcW w:w="7551" w:type="dxa"/>
          </w:tcPr>
          <w:p w14:paraId="38E234D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9131B2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D04FC8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5521B1C0" w14:textId="77777777" w:rsidTr="00E36C69">
        <w:trPr>
          <w:trHeight w:val="454"/>
        </w:trPr>
        <w:tc>
          <w:tcPr>
            <w:tcW w:w="7551" w:type="dxa"/>
          </w:tcPr>
          <w:p w14:paraId="14CDD1EC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6FB1271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8FF4C5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57D5485F" w14:textId="77777777" w:rsidTr="00E36C69">
        <w:trPr>
          <w:trHeight w:val="454"/>
        </w:trPr>
        <w:tc>
          <w:tcPr>
            <w:tcW w:w="7551" w:type="dxa"/>
          </w:tcPr>
          <w:p w14:paraId="3651071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D89466E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65FE4B1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7EE1D9B" w14:textId="77777777" w:rsidTr="00E36C69">
        <w:trPr>
          <w:trHeight w:val="454"/>
        </w:trPr>
        <w:tc>
          <w:tcPr>
            <w:tcW w:w="7551" w:type="dxa"/>
          </w:tcPr>
          <w:p w14:paraId="6159D35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E0D6BAE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E8E034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84EC554" w14:textId="77777777" w:rsidTr="00E36C69">
        <w:trPr>
          <w:trHeight w:val="454"/>
        </w:trPr>
        <w:tc>
          <w:tcPr>
            <w:tcW w:w="7551" w:type="dxa"/>
          </w:tcPr>
          <w:p w14:paraId="6BBDD5E0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CC2E34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B9683E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0B9D9F7F" w14:textId="77777777" w:rsidTr="00E36C69">
        <w:trPr>
          <w:trHeight w:val="454"/>
        </w:trPr>
        <w:tc>
          <w:tcPr>
            <w:tcW w:w="7551" w:type="dxa"/>
          </w:tcPr>
          <w:p w14:paraId="4528764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C4DA3A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98D450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1918DFE0" w14:textId="77777777" w:rsidTr="00E36C69">
        <w:trPr>
          <w:trHeight w:val="454"/>
        </w:trPr>
        <w:tc>
          <w:tcPr>
            <w:tcW w:w="7551" w:type="dxa"/>
          </w:tcPr>
          <w:p w14:paraId="38FC73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7F9F11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AA222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6E6BF0" w:rsidRPr="00B869B3" w14:paraId="1B716368" w14:textId="77777777" w:rsidTr="00E36C69">
        <w:trPr>
          <w:trHeight w:val="454"/>
        </w:trPr>
        <w:tc>
          <w:tcPr>
            <w:tcW w:w="7551" w:type="dxa"/>
          </w:tcPr>
          <w:p w14:paraId="2F8E3DB9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EE2A14B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752B833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6E6BF0" w:rsidRPr="00B869B3" w14:paraId="2B7288E0" w14:textId="77777777" w:rsidTr="00E36C69">
        <w:trPr>
          <w:trHeight w:val="454"/>
        </w:trPr>
        <w:tc>
          <w:tcPr>
            <w:tcW w:w="7551" w:type="dxa"/>
          </w:tcPr>
          <w:p w14:paraId="4B00C0BF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6EF2D4F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0AA2C4E" w14:textId="77777777" w:rsidR="006E6BF0" w:rsidRPr="00B869B3" w:rsidRDefault="006E6BF0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871834" w14:textId="77777777" w:rsidTr="00E36C69">
        <w:trPr>
          <w:trHeight w:val="454"/>
        </w:trPr>
        <w:tc>
          <w:tcPr>
            <w:tcW w:w="7551" w:type="dxa"/>
          </w:tcPr>
          <w:p w14:paraId="6A51617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F155BA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1695FA6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2DCDA543" w14:textId="77777777" w:rsidTr="00E25A87">
        <w:trPr>
          <w:trHeight w:val="454"/>
        </w:trPr>
        <w:tc>
          <w:tcPr>
            <w:tcW w:w="7551" w:type="dxa"/>
            <w:tcBorders>
              <w:bottom w:val="single" w:sz="4" w:space="0" w:color="auto"/>
            </w:tcBorders>
          </w:tcPr>
          <w:p w14:paraId="53B865DF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428FF4A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3D6AD93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0CBDFF" w14:textId="77777777" w:rsidTr="00E25A87">
        <w:trPr>
          <w:trHeight w:val="454"/>
        </w:trPr>
        <w:tc>
          <w:tcPr>
            <w:tcW w:w="7551" w:type="dxa"/>
            <w:shd w:val="clear" w:color="auto" w:fill="D9D9D9" w:themeFill="background1" w:themeFillShade="D9"/>
          </w:tcPr>
          <w:p w14:paraId="4549D268" w14:textId="5EE844E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antal timmar</w:t>
            </w:r>
          </w:p>
        </w:tc>
        <w:tc>
          <w:tcPr>
            <w:tcW w:w="1599" w:type="dxa"/>
          </w:tcPr>
          <w:p w14:paraId="3C19BC2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254960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D86BDE5" w14:textId="77777777" w:rsidTr="00E25A87">
        <w:trPr>
          <w:trHeight w:val="454"/>
        </w:trPr>
        <w:tc>
          <w:tcPr>
            <w:tcW w:w="7551" w:type="dxa"/>
            <w:shd w:val="clear" w:color="auto" w:fill="D9D9D9" w:themeFill="background1" w:themeFillShade="D9"/>
          </w:tcPr>
          <w:p w14:paraId="7DE1BA99" w14:textId="0FA729B5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Belopp kr/timme</w:t>
            </w:r>
          </w:p>
        </w:tc>
        <w:tc>
          <w:tcPr>
            <w:tcW w:w="1599" w:type="dxa"/>
          </w:tcPr>
          <w:p w14:paraId="57C06D0D" w14:textId="2C29F653" w:rsidR="00E36C69" w:rsidRPr="00E25A87" w:rsidRDefault="00960D0B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77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  <w:tc>
          <w:tcPr>
            <w:tcW w:w="1590" w:type="dxa"/>
          </w:tcPr>
          <w:p w14:paraId="0C24741A" w14:textId="4141345F" w:rsidR="00E36C69" w:rsidRPr="00E25A87" w:rsidRDefault="00960D0B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340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</w:tr>
      <w:tr w:rsidR="00E36C69" w:rsidRPr="00B869B3" w14:paraId="3948D90F" w14:textId="77777777" w:rsidTr="00E25A87">
        <w:trPr>
          <w:trHeight w:val="454"/>
        </w:trPr>
        <w:tc>
          <w:tcPr>
            <w:tcW w:w="7551" w:type="dxa"/>
            <w:shd w:val="clear" w:color="auto" w:fill="D9D9D9" w:themeFill="background1" w:themeFillShade="D9"/>
          </w:tcPr>
          <w:p w14:paraId="652FD9B9" w14:textId="50E4AC1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belopp, kr</w:t>
            </w:r>
          </w:p>
        </w:tc>
        <w:tc>
          <w:tcPr>
            <w:tcW w:w="1599" w:type="dxa"/>
          </w:tcPr>
          <w:p w14:paraId="77C07ED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ECE3EB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47C8BAC" w14:textId="77777777" w:rsidTr="00E36C69">
        <w:trPr>
          <w:trHeight w:val="454"/>
        </w:trPr>
        <w:tc>
          <w:tcPr>
            <w:tcW w:w="9150" w:type="dxa"/>
            <w:gridSpan w:val="2"/>
            <w:shd w:val="clear" w:color="auto" w:fill="D9D9D9" w:themeFill="background1" w:themeFillShade="D9"/>
            <w:vAlign w:val="bottom"/>
          </w:tcPr>
          <w:p w14:paraId="3ABBE17A" w14:textId="576DDA64" w:rsidR="00E36C69" w:rsidRPr="00F61EAF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Total s</w:t>
            </w:r>
            <w:r w:rsidR="00E36C69"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, kr</w:t>
            </w:r>
          </w:p>
        </w:tc>
        <w:tc>
          <w:tcPr>
            <w:tcW w:w="1590" w:type="dxa"/>
          </w:tcPr>
          <w:p w14:paraId="54C5D4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06C6617E" w14:textId="7B16D6B4" w:rsidR="008C017A" w:rsidRPr="006E6BF0" w:rsidRDefault="008C017A" w:rsidP="006E6BF0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74" w:type="dxa"/>
        <w:tblInd w:w="-34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E91526" w:rsidRPr="00253AA4" w14:paraId="1CDD0717" w14:textId="77777777" w:rsidTr="004F3135">
        <w:trPr>
          <w:trHeight w:val="340"/>
        </w:trPr>
        <w:tc>
          <w:tcPr>
            <w:tcW w:w="10774" w:type="dxa"/>
            <w:gridSpan w:val="2"/>
            <w:vAlign w:val="center"/>
          </w:tcPr>
          <w:p w14:paraId="13938188" w14:textId="3733A46E" w:rsidR="00E91526" w:rsidRPr="0090034E" w:rsidRDefault="00110DB0" w:rsidP="00905774">
            <w:pP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Ja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g försäkrar att 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de 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redovisade uppgifter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na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 är riktiga</w:t>
            </w:r>
          </w:p>
        </w:tc>
      </w:tr>
      <w:tr w:rsidR="00E91526" w:rsidRPr="005E48E9" w14:paraId="1E192E66" w14:textId="77777777" w:rsidTr="007452A5">
        <w:trPr>
          <w:trHeight w:val="510"/>
        </w:trPr>
        <w:tc>
          <w:tcPr>
            <w:tcW w:w="1985" w:type="dxa"/>
            <w:vMerge w:val="restart"/>
          </w:tcPr>
          <w:p w14:paraId="6665B82C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Datum</w:t>
            </w:r>
          </w:p>
        </w:tc>
        <w:tc>
          <w:tcPr>
            <w:tcW w:w="8789" w:type="dxa"/>
          </w:tcPr>
          <w:p w14:paraId="67576060" w14:textId="5BDACF94" w:rsidR="00E91526" w:rsidRPr="0090034E" w:rsidRDefault="008C017A" w:rsidP="008C017A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18"/>
                <w:lang w:val="sv-SE"/>
              </w:rPr>
              <w:t>Underskrift</w:t>
            </w:r>
          </w:p>
        </w:tc>
      </w:tr>
      <w:tr w:rsidR="00E91526" w14:paraId="5448B307" w14:textId="77777777" w:rsidTr="007452A5">
        <w:trPr>
          <w:trHeight w:val="510"/>
        </w:trPr>
        <w:tc>
          <w:tcPr>
            <w:tcW w:w="1985" w:type="dxa"/>
            <w:vMerge/>
          </w:tcPr>
          <w:p w14:paraId="4715CBA2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</w:p>
        </w:tc>
        <w:tc>
          <w:tcPr>
            <w:tcW w:w="8789" w:type="dxa"/>
          </w:tcPr>
          <w:p w14:paraId="2A31D1C1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Namnförtydligande</w:t>
            </w:r>
          </w:p>
        </w:tc>
      </w:tr>
    </w:tbl>
    <w:p w14:paraId="2171C304" w14:textId="1E96FBF3" w:rsidR="00E91526" w:rsidRPr="00F826FF" w:rsidRDefault="00960D0B" w:rsidP="00C9258F">
      <w:pPr>
        <w:widowControl/>
        <w:spacing w:after="200" w:line="276" w:lineRule="auto"/>
        <w:jc w:val="center"/>
        <w:rPr>
          <w:rFonts w:ascii="Arial" w:eastAsia="Arial" w:hAnsi="Arial" w:cs="Arial"/>
          <w:i/>
          <w:iCs/>
          <w:sz w:val="18"/>
          <w:szCs w:val="18"/>
          <w:lang w:val="sv-SE"/>
        </w:rPr>
      </w:pPr>
      <w:r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(</w:t>
      </w:r>
      <w:proofErr w:type="spellStart"/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Underrskrift</w:t>
      </w:r>
      <w:proofErr w:type="spellEnd"/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kan </w:t>
      </w:r>
      <w:r w:rsid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ske </w:t>
      </w:r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av ansvarig för </w:t>
      </w:r>
      <w:proofErr w:type="spellStart"/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projketet</w:t>
      </w:r>
      <w:proofErr w:type="spellEnd"/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som intygar att ang</w:t>
      </w:r>
      <w:r w:rsidR="00F64D49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ivna</w:t>
      </w:r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personer</w:t>
      </w:r>
      <w:r w:rsidR="00F64D49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i dokumentet</w:t>
      </w:r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deltagit</w:t>
      </w:r>
      <w:r w:rsidR="00F64D49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 xml:space="preserve"> i aktiviteten</w:t>
      </w:r>
      <w:r w:rsidR="00646B95" w:rsidRPr="00F826FF">
        <w:rPr>
          <w:rFonts w:ascii="Arial" w:eastAsia="Arial" w:hAnsi="Arial" w:cs="Arial"/>
          <w:i/>
          <w:iCs/>
          <w:sz w:val="18"/>
          <w:szCs w:val="18"/>
          <w:lang w:val="sv-SE"/>
        </w:rPr>
        <w:t>)</w:t>
      </w:r>
    </w:p>
    <w:sectPr w:rsidR="00E91526" w:rsidRPr="00F826FF" w:rsidSect="00E3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D29F" w14:textId="77777777" w:rsidR="00D677E1" w:rsidRDefault="00D677E1" w:rsidP="00F610F4">
      <w:r>
        <w:separator/>
      </w:r>
    </w:p>
  </w:endnote>
  <w:endnote w:type="continuationSeparator" w:id="0">
    <w:p w14:paraId="32B85F62" w14:textId="77777777" w:rsidR="00D677E1" w:rsidRDefault="00D677E1" w:rsidP="00F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A860" w14:textId="77777777" w:rsidR="00D677E1" w:rsidRDefault="00D677E1" w:rsidP="00F610F4">
      <w:r>
        <w:separator/>
      </w:r>
    </w:p>
  </w:footnote>
  <w:footnote w:type="continuationSeparator" w:id="0">
    <w:p w14:paraId="7A0EC4A0" w14:textId="77777777" w:rsidR="00D677E1" w:rsidRDefault="00D677E1" w:rsidP="00F6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20E"/>
    <w:multiLevelType w:val="hybridMultilevel"/>
    <w:tmpl w:val="AD788126"/>
    <w:lvl w:ilvl="0" w:tplc="22CC6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CE"/>
    <w:multiLevelType w:val="hybridMultilevel"/>
    <w:tmpl w:val="C142AAEA"/>
    <w:lvl w:ilvl="0" w:tplc="4FD4E300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16"/>
        <w:szCs w:val="16"/>
      </w:rPr>
    </w:lvl>
    <w:lvl w:ilvl="1" w:tplc="13CA9F20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1C4629C6">
      <w:start w:val="1"/>
      <w:numFmt w:val="bullet"/>
      <w:lvlText w:val="•"/>
      <w:lvlJc w:val="left"/>
      <w:pPr>
        <w:ind w:left="2345" w:hanging="361"/>
      </w:pPr>
      <w:rPr>
        <w:rFonts w:hint="default"/>
      </w:rPr>
    </w:lvl>
    <w:lvl w:ilvl="3" w:tplc="F24E5722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4330F4F2">
      <w:start w:val="1"/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2EAFD8E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ED1CF26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001A32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0EEBD6E">
      <w:start w:val="1"/>
      <w:numFmt w:val="bullet"/>
      <w:lvlText w:val="•"/>
      <w:lvlJc w:val="left"/>
      <w:pPr>
        <w:ind w:left="7993" w:hanging="361"/>
      </w:pPr>
      <w:rPr>
        <w:rFonts w:hint="default"/>
      </w:rPr>
    </w:lvl>
  </w:abstractNum>
  <w:abstractNum w:abstractNumId="2" w15:restartNumberingAfterBreak="0">
    <w:nsid w:val="12E6476B"/>
    <w:multiLevelType w:val="hybridMultilevel"/>
    <w:tmpl w:val="C2140B90"/>
    <w:lvl w:ilvl="0" w:tplc="078272E8">
      <w:start w:val="1"/>
      <w:numFmt w:val="upperLetter"/>
      <w:lvlText w:val="%1."/>
      <w:lvlJc w:val="left"/>
      <w:pPr>
        <w:ind w:left="525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245" w:hanging="360"/>
      </w:pPr>
    </w:lvl>
    <w:lvl w:ilvl="2" w:tplc="041D001B" w:tentative="1">
      <w:start w:val="1"/>
      <w:numFmt w:val="lowerRoman"/>
      <w:lvlText w:val="%3."/>
      <w:lvlJc w:val="right"/>
      <w:pPr>
        <w:ind w:left="1965" w:hanging="180"/>
      </w:pPr>
    </w:lvl>
    <w:lvl w:ilvl="3" w:tplc="041D000F" w:tentative="1">
      <w:start w:val="1"/>
      <w:numFmt w:val="decimal"/>
      <w:lvlText w:val="%4."/>
      <w:lvlJc w:val="left"/>
      <w:pPr>
        <w:ind w:left="2685" w:hanging="360"/>
      </w:pPr>
    </w:lvl>
    <w:lvl w:ilvl="4" w:tplc="041D0019" w:tentative="1">
      <w:start w:val="1"/>
      <w:numFmt w:val="lowerLetter"/>
      <w:lvlText w:val="%5."/>
      <w:lvlJc w:val="left"/>
      <w:pPr>
        <w:ind w:left="3405" w:hanging="360"/>
      </w:pPr>
    </w:lvl>
    <w:lvl w:ilvl="5" w:tplc="041D001B" w:tentative="1">
      <w:start w:val="1"/>
      <w:numFmt w:val="lowerRoman"/>
      <w:lvlText w:val="%6."/>
      <w:lvlJc w:val="right"/>
      <w:pPr>
        <w:ind w:left="4125" w:hanging="180"/>
      </w:pPr>
    </w:lvl>
    <w:lvl w:ilvl="6" w:tplc="041D000F" w:tentative="1">
      <w:start w:val="1"/>
      <w:numFmt w:val="decimal"/>
      <w:lvlText w:val="%7."/>
      <w:lvlJc w:val="left"/>
      <w:pPr>
        <w:ind w:left="4845" w:hanging="360"/>
      </w:pPr>
    </w:lvl>
    <w:lvl w:ilvl="7" w:tplc="041D0019" w:tentative="1">
      <w:start w:val="1"/>
      <w:numFmt w:val="lowerLetter"/>
      <w:lvlText w:val="%8."/>
      <w:lvlJc w:val="left"/>
      <w:pPr>
        <w:ind w:left="5565" w:hanging="360"/>
      </w:pPr>
    </w:lvl>
    <w:lvl w:ilvl="8" w:tplc="041D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B217981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6463EA"/>
    <w:multiLevelType w:val="hybridMultilevel"/>
    <w:tmpl w:val="9D1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871"/>
    <w:multiLevelType w:val="hybridMultilevel"/>
    <w:tmpl w:val="B09A8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8E6"/>
    <w:multiLevelType w:val="hybridMultilevel"/>
    <w:tmpl w:val="CAFE29E0"/>
    <w:lvl w:ilvl="0" w:tplc="041D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334488C"/>
    <w:multiLevelType w:val="hybridMultilevel"/>
    <w:tmpl w:val="E9B0C568"/>
    <w:lvl w:ilvl="0" w:tplc="D5F0E764">
      <w:start w:val="1"/>
      <w:numFmt w:val="upperLetter"/>
      <w:lvlText w:val="%1."/>
      <w:lvlJc w:val="left"/>
      <w:pPr>
        <w:ind w:left="533" w:hanging="254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A85A385A">
      <w:start w:val="1"/>
      <w:numFmt w:val="bullet"/>
      <w:lvlText w:val="•"/>
      <w:lvlJc w:val="left"/>
      <w:pPr>
        <w:ind w:left="1497" w:hanging="254"/>
      </w:pPr>
      <w:rPr>
        <w:rFonts w:hint="default"/>
      </w:rPr>
    </w:lvl>
    <w:lvl w:ilvl="2" w:tplc="62409B1E">
      <w:start w:val="1"/>
      <w:numFmt w:val="bullet"/>
      <w:lvlText w:val="•"/>
      <w:lvlJc w:val="left"/>
      <w:pPr>
        <w:ind w:left="2460" w:hanging="254"/>
      </w:pPr>
      <w:rPr>
        <w:rFonts w:hint="default"/>
      </w:rPr>
    </w:lvl>
    <w:lvl w:ilvl="3" w:tplc="3FF89530">
      <w:start w:val="1"/>
      <w:numFmt w:val="bullet"/>
      <w:lvlText w:val="•"/>
      <w:lvlJc w:val="left"/>
      <w:pPr>
        <w:ind w:left="3423" w:hanging="254"/>
      </w:pPr>
      <w:rPr>
        <w:rFonts w:hint="default"/>
      </w:rPr>
    </w:lvl>
    <w:lvl w:ilvl="4" w:tplc="CDD4F914">
      <w:start w:val="1"/>
      <w:numFmt w:val="bullet"/>
      <w:lvlText w:val="•"/>
      <w:lvlJc w:val="left"/>
      <w:pPr>
        <w:ind w:left="4386" w:hanging="254"/>
      </w:pPr>
      <w:rPr>
        <w:rFonts w:hint="default"/>
      </w:rPr>
    </w:lvl>
    <w:lvl w:ilvl="5" w:tplc="1556CCEC">
      <w:start w:val="1"/>
      <w:numFmt w:val="bullet"/>
      <w:lvlText w:val="•"/>
      <w:lvlJc w:val="left"/>
      <w:pPr>
        <w:ind w:left="5350" w:hanging="254"/>
      </w:pPr>
      <w:rPr>
        <w:rFonts w:hint="default"/>
      </w:rPr>
    </w:lvl>
    <w:lvl w:ilvl="6" w:tplc="0F1E5264">
      <w:start w:val="1"/>
      <w:numFmt w:val="bullet"/>
      <w:lvlText w:val="•"/>
      <w:lvlJc w:val="left"/>
      <w:pPr>
        <w:ind w:left="6313" w:hanging="254"/>
      </w:pPr>
      <w:rPr>
        <w:rFonts w:hint="default"/>
      </w:rPr>
    </w:lvl>
    <w:lvl w:ilvl="7" w:tplc="2644684A">
      <w:start w:val="1"/>
      <w:numFmt w:val="bullet"/>
      <w:lvlText w:val="•"/>
      <w:lvlJc w:val="left"/>
      <w:pPr>
        <w:ind w:left="7276" w:hanging="254"/>
      </w:pPr>
      <w:rPr>
        <w:rFonts w:hint="default"/>
      </w:rPr>
    </w:lvl>
    <w:lvl w:ilvl="8" w:tplc="44E80C68">
      <w:start w:val="1"/>
      <w:numFmt w:val="bullet"/>
      <w:lvlText w:val="•"/>
      <w:lvlJc w:val="left"/>
      <w:pPr>
        <w:ind w:left="8239" w:hanging="254"/>
      </w:pPr>
      <w:rPr>
        <w:rFonts w:hint="default"/>
      </w:rPr>
    </w:lvl>
  </w:abstractNum>
  <w:abstractNum w:abstractNumId="8" w15:restartNumberingAfterBreak="0">
    <w:nsid w:val="678117C7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494ED3"/>
    <w:multiLevelType w:val="hybridMultilevel"/>
    <w:tmpl w:val="FD2C3FB2"/>
    <w:lvl w:ilvl="0" w:tplc="F03A6138">
      <w:start w:val="10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100C1A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02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7182569">
    <w:abstractNumId w:val="7"/>
  </w:num>
  <w:num w:numId="2" w16cid:durableId="11346725">
    <w:abstractNumId w:val="2"/>
  </w:num>
  <w:num w:numId="3" w16cid:durableId="373113952">
    <w:abstractNumId w:val="10"/>
  </w:num>
  <w:num w:numId="4" w16cid:durableId="1733116239">
    <w:abstractNumId w:val="6"/>
  </w:num>
  <w:num w:numId="5" w16cid:durableId="1149441475">
    <w:abstractNumId w:val="1"/>
  </w:num>
  <w:num w:numId="6" w16cid:durableId="1131359471">
    <w:abstractNumId w:val="3"/>
  </w:num>
  <w:num w:numId="7" w16cid:durableId="513880273">
    <w:abstractNumId w:val="8"/>
  </w:num>
  <w:num w:numId="8" w16cid:durableId="649098501">
    <w:abstractNumId w:val="0"/>
  </w:num>
  <w:num w:numId="9" w16cid:durableId="1945377019">
    <w:abstractNumId w:val="9"/>
  </w:num>
  <w:num w:numId="10" w16cid:durableId="937442535">
    <w:abstractNumId w:val="4"/>
  </w:num>
  <w:num w:numId="11" w16cid:durableId="925188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C"/>
    <w:rsid w:val="00001258"/>
    <w:rsid w:val="0000705F"/>
    <w:rsid w:val="00021924"/>
    <w:rsid w:val="00022DE1"/>
    <w:rsid w:val="00023B74"/>
    <w:rsid w:val="00024D6B"/>
    <w:rsid w:val="00024E13"/>
    <w:rsid w:val="00025B0C"/>
    <w:rsid w:val="00026CCF"/>
    <w:rsid w:val="00030343"/>
    <w:rsid w:val="00034637"/>
    <w:rsid w:val="00045560"/>
    <w:rsid w:val="00045A16"/>
    <w:rsid w:val="0005415B"/>
    <w:rsid w:val="00074D77"/>
    <w:rsid w:val="000821BC"/>
    <w:rsid w:val="00086105"/>
    <w:rsid w:val="00086CBC"/>
    <w:rsid w:val="0009084D"/>
    <w:rsid w:val="00090AAB"/>
    <w:rsid w:val="000A385F"/>
    <w:rsid w:val="000A4856"/>
    <w:rsid w:val="000A7E22"/>
    <w:rsid w:val="000B0D8B"/>
    <w:rsid w:val="000B6999"/>
    <w:rsid w:val="000C456E"/>
    <w:rsid w:val="000C7159"/>
    <w:rsid w:val="000D1BF6"/>
    <w:rsid w:val="000F170C"/>
    <w:rsid w:val="000F7427"/>
    <w:rsid w:val="00106D7D"/>
    <w:rsid w:val="00110DB0"/>
    <w:rsid w:val="001177C8"/>
    <w:rsid w:val="00142B5A"/>
    <w:rsid w:val="0015462E"/>
    <w:rsid w:val="00157D2B"/>
    <w:rsid w:val="00171927"/>
    <w:rsid w:val="001742B1"/>
    <w:rsid w:val="00176D97"/>
    <w:rsid w:val="00183488"/>
    <w:rsid w:val="00183EFF"/>
    <w:rsid w:val="0019694C"/>
    <w:rsid w:val="001B52BF"/>
    <w:rsid w:val="001B5EDE"/>
    <w:rsid w:val="001C30CC"/>
    <w:rsid w:val="001C5978"/>
    <w:rsid w:val="001C59A4"/>
    <w:rsid w:val="001D7920"/>
    <w:rsid w:val="001E3B0B"/>
    <w:rsid w:val="001E7213"/>
    <w:rsid w:val="001F0519"/>
    <w:rsid w:val="001F19C3"/>
    <w:rsid w:val="002077D3"/>
    <w:rsid w:val="00211430"/>
    <w:rsid w:val="00211AF5"/>
    <w:rsid w:val="0022664D"/>
    <w:rsid w:val="00231C2E"/>
    <w:rsid w:val="00233DE1"/>
    <w:rsid w:val="00240795"/>
    <w:rsid w:val="0024162C"/>
    <w:rsid w:val="0024385B"/>
    <w:rsid w:val="00246567"/>
    <w:rsid w:val="00247FCA"/>
    <w:rsid w:val="00252175"/>
    <w:rsid w:val="00253AA4"/>
    <w:rsid w:val="00260537"/>
    <w:rsid w:val="002611B4"/>
    <w:rsid w:val="00262195"/>
    <w:rsid w:val="00265198"/>
    <w:rsid w:val="00265A86"/>
    <w:rsid w:val="00267718"/>
    <w:rsid w:val="00270D11"/>
    <w:rsid w:val="00285414"/>
    <w:rsid w:val="00286027"/>
    <w:rsid w:val="00286195"/>
    <w:rsid w:val="00293F7B"/>
    <w:rsid w:val="002B54A1"/>
    <w:rsid w:val="002B582A"/>
    <w:rsid w:val="002B6506"/>
    <w:rsid w:val="002E14F9"/>
    <w:rsid w:val="002E6A8F"/>
    <w:rsid w:val="002F3482"/>
    <w:rsid w:val="0030290A"/>
    <w:rsid w:val="00311728"/>
    <w:rsid w:val="00312D3E"/>
    <w:rsid w:val="00321C77"/>
    <w:rsid w:val="003319C5"/>
    <w:rsid w:val="00333711"/>
    <w:rsid w:val="00340225"/>
    <w:rsid w:val="0034368B"/>
    <w:rsid w:val="00372DC2"/>
    <w:rsid w:val="00380D54"/>
    <w:rsid w:val="0038461B"/>
    <w:rsid w:val="003869CB"/>
    <w:rsid w:val="003920F0"/>
    <w:rsid w:val="003A0246"/>
    <w:rsid w:val="003A0EF0"/>
    <w:rsid w:val="003A2F80"/>
    <w:rsid w:val="003B0441"/>
    <w:rsid w:val="003B5C5C"/>
    <w:rsid w:val="003C0611"/>
    <w:rsid w:val="003C30D6"/>
    <w:rsid w:val="003C34D2"/>
    <w:rsid w:val="003C48BB"/>
    <w:rsid w:val="003C521D"/>
    <w:rsid w:val="003C7766"/>
    <w:rsid w:val="003D0F33"/>
    <w:rsid w:val="003D3F69"/>
    <w:rsid w:val="003E1E61"/>
    <w:rsid w:val="003F1D43"/>
    <w:rsid w:val="00402FF8"/>
    <w:rsid w:val="0040439E"/>
    <w:rsid w:val="00405759"/>
    <w:rsid w:val="00407CE1"/>
    <w:rsid w:val="004129A0"/>
    <w:rsid w:val="0041311E"/>
    <w:rsid w:val="00422100"/>
    <w:rsid w:val="00434168"/>
    <w:rsid w:val="004345BE"/>
    <w:rsid w:val="00437D89"/>
    <w:rsid w:val="0044304C"/>
    <w:rsid w:val="0044741B"/>
    <w:rsid w:val="00450E8E"/>
    <w:rsid w:val="00451DDF"/>
    <w:rsid w:val="004611C5"/>
    <w:rsid w:val="00466206"/>
    <w:rsid w:val="00467AF5"/>
    <w:rsid w:val="0047468D"/>
    <w:rsid w:val="004835F7"/>
    <w:rsid w:val="004A040F"/>
    <w:rsid w:val="004A279E"/>
    <w:rsid w:val="004B1A69"/>
    <w:rsid w:val="004B3D15"/>
    <w:rsid w:val="004B56CA"/>
    <w:rsid w:val="004C00A2"/>
    <w:rsid w:val="004C0CA2"/>
    <w:rsid w:val="004C3835"/>
    <w:rsid w:val="004C4776"/>
    <w:rsid w:val="004E13B6"/>
    <w:rsid w:val="004E43E8"/>
    <w:rsid w:val="004F3135"/>
    <w:rsid w:val="00513371"/>
    <w:rsid w:val="00552474"/>
    <w:rsid w:val="00553EC2"/>
    <w:rsid w:val="00557EE7"/>
    <w:rsid w:val="00563413"/>
    <w:rsid w:val="00567D7C"/>
    <w:rsid w:val="00580C4D"/>
    <w:rsid w:val="005837F5"/>
    <w:rsid w:val="005851C3"/>
    <w:rsid w:val="005A3989"/>
    <w:rsid w:val="005A4E66"/>
    <w:rsid w:val="005B6906"/>
    <w:rsid w:val="005C5983"/>
    <w:rsid w:val="005D3897"/>
    <w:rsid w:val="005D5C65"/>
    <w:rsid w:val="005E48E9"/>
    <w:rsid w:val="005F0B73"/>
    <w:rsid w:val="005F142E"/>
    <w:rsid w:val="005F5054"/>
    <w:rsid w:val="005F50CA"/>
    <w:rsid w:val="0060037A"/>
    <w:rsid w:val="00603BC1"/>
    <w:rsid w:val="0061573F"/>
    <w:rsid w:val="00617E66"/>
    <w:rsid w:val="00625232"/>
    <w:rsid w:val="00630214"/>
    <w:rsid w:val="00633CE4"/>
    <w:rsid w:val="006346A0"/>
    <w:rsid w:val="00642C71"/>
    <w:rsid w:val="006453F3"/>
    <w:rsid w:val="00646B95"/>
    <w:rsid w:val="00650DBA"/>
    <w:rsid w:val="00653D6B"/>
    <w:rsid w:val="006546F7"/>
    <w:rsid w:val="0066341C"/>
    <w:rsid w:val="00666898"/>
    <w:rsid w:val="00684E4F"/>
    <w:rsid w:val="00685C3C"/>
    <w:rsid w:val="0069148C"/>
    <w:rsid w:val="00692C59"/>
    <w:rsid w:val="006A159C"/>
    <w:rsid w:val="006A20C6"/>
    <w:rsid w:val="006E087C"/>
    <w:rsid w:val="006E4A93"/>
    <w:rsid w:val="006E5C5B"/>
    <w:rsid w:val="006E6BF0"/>
    <w:rsid w:val="006E7F90"/>
    <w:rsid w:val="006F79D9"/>
    <w:rsid w:val="00701018"/>
    <w:rsid w:val="00714893"/>
    <w:rsid w:val="007240F0"/>
    <w:rsid w:val="007322F2"/>
    <w:rsid w:val="00735B3B"/>
    <w:rsid w:val="007422FB"/>
    <w:rsid w:val="007435B6"/>
    <w:rsid w:val="007452A5"/>
    <w:rsid w:val="0074764A"/>
    <w:rsid w:val="0075666C"/>
    <w:rsid w:val="00756D0A"/>
    <w:rsid w:val="00757A6D"/>
    <w:rsid w:val="007636A6"/>
    <w:rsid w:val="00765B65"/>
    <w:rsid w:val="007C20CC"/>
    <w:rsid w:val="007C6F56"/>
    <w:rsid w:val="007D220F"/>
    <w:rsid w:val="007E4BD4"/>
    <w:rsid w:val="007E6940"/>
    <w:rsid w:val="007E70B9"/>
    <w:rsid w:val="007E7354"/>
    <w:rsid w:val="007F33FC"/>
    <w:rsid w:val="007F498F"/>
    <w:rsid w:val="007F5985"/>
    <w:rsid w:val="00804182"/>
    <w:rsid w:val="00804363"/>
    <w:rsid w:val="0082047E"/>
    <w:rsid w:val="0082181B"/>
    <w:rsid w:val="008233BD"/>
    <w:rsid w:val="00825A09"/>
    <w:rsid w:val="00830429"/>
    <w:rsid w:val="00833D2E"/>
    <w:rsid w:val="00844D2A"/>
    <w:rsid w:val="00845262"/>
    <w:rsid w:val="00845EE0"/>
    <w:rsid w:val="00850273"/>
    <w:rsid w:val="00852694"/>
    <w:rsid w:val="008568D7"/>
    <w:rsid w:val="0086066D"/>
    <w:rsid w:val="008673D4"/>
    <w:rsid w:val="00867B20"/>
    <w:rsid w:val="008814BA"/>
    <w:rsid w:val="008872ED"/>
    <w:rsid w:val="008A18AC"/>
    <w:rsid w:val="008A31FF"/>
    <w:rsid w:val="008A7A3E"/>
    <w:rsid w:val="008B1BFF"/>
    <w:rsid w:val="008B3E7B"/>
    <w:rsid w:val="008B6D24"/>
    <w:rsid w:val="008C017A"/>
    <w:rsid w:val="008C035B"/>
    <w:rsid w:val="008C76B8"/>
    <w:rsid w:val="008C79B9"/>
    <w:rsid w:val="008D0E33"/>
    <w:rsid w:val="008D13B9"/>
    <w:rsid w:val="008D2C60"/>
    <w:rsid w:val="008D3738"/>
    <w:rsid w:val="008D7CA7"/>
    <w:rsid w:val="008E273C"/>
    <w:rsid w:val="008E6104"/>
    <w:rsid w:val="008F2322"/>
    <w:rsid w:val="008F58C7"/>
    <w:rsid w:val="009012C7"/>
    <w:rsid w:val="00907DC9"/>
    <w:rsid w:val="009104CA"/>
    <w:rsid w:val="00915B83"/>
    <w:rsid w:val="00922CE8"/>
    <w:rsid w:val="00941082"/>
    <w:rsid w:val="00943DB5"/>
    <w:rsid w:val="00946194"/>
    <w:rsid w:val="0095028E"/>
    <w:rsid w:val="009535EC"/>
    <w:rsid w:val="00960D0B"/>
    <w:rsid w:val="00962D8D"/>
    <w:rsid w:val="00967CEB"/>
    <w:rsid w:val="009711CB"/>
    <w:rsid w:val="00972083"/>
    <w:rsid w:val="00973E46"/>
    <w:rsid w:val="009824EC"/>
    <w:rsid w:val="0098471B"/>
    <w:rsid w:val="00984E92"/>
    <w:rsid w:val="00985A9F"/>
    <w:rsid w:val="009877E8"/>
    <w:rsid w:val="00991ED6"/>
    <w:rsid w:val="0099750A"/>
    <w:rsid w:val="009A7104"/>
    <w:rsid w:val="009A7B3B"/>
    <w:rsid w:val="009B1884"/>
    <w:rsid w:val="009D033B"/>
    <w:rsid w:val="009D60E5"/>
    <w:rsid w:val="009D67CE"/>
    <w:rsid w:val="009E59A5"/>
    <w:rsid w:val="009F054B"/>
    <w:rsid w:val="009F1574"/>
    <w:rsid w:val="009F74D6"/>
    <w:rsid w:val="00A05EEF"/>
    <w:rsid w:val="00A07572"/>
    <w:rsid w:val="00A12726"/>
    <w:rsid w:val="00A22B48"/>
    <w:rsid w:val="00A2442F"/>
    <w:rsid w:val="00A3172C"/>
    <w:rsid w:val="00A338F8"/>
    <w:rsid w:val="00A4125D"/>
    <w:rsid w:val="00A41D0C"/>
    <w:rsid w:val="00A5241A"/>
    <w:rsid w:val="00A5266B"/>
    <w:rsid w:val="00A52AF4"/>
    <w:rsid w:val="00A56CFF"/>
    <w:rsid w:val="00A62BC9"/>
    <w:rsid w:val="00A72EDE"/>
    <w:rsid w:val="00A73667"/>
    <w:rsid w:val="00A80A57"/>
    <w:rsid w:val="00A84A22"/>
    <w:rsid w:val="00A86B48"/>
    <w:rsid w:val="00A90EF9"/>
    <w:rsid w:val="00A931CD"/>
    <w:rsid w:val="00A93AF7"/>
    <w:rsid w:val="00A95E1C"/>
    <w:rsid w:val="00AA1C6F"/>
    <w:rsid w:val="00AA2EFD"/>
    <w:rsid w:val="00AC27E3"/>
    <w:rsid w:val="00AD7E08"/>
    <w:rsid w:val="00AF6A9F"/>
    <w:rsid w:val="00B128C6"/>
    <w:rsid w:val="00B16E13"/>
    <w:rsid w:val="00B17E70"/>
    <w:rsid w:val="00B24DC8"/>
    <w:rsid w:val="00B25280"/>
    <w:rsid w:val="00B35DC3"/>
    <w:rsid w:val="00B36F66"/>
    <w:rsid w:val="00B438CE"/>
    <w:rsid w:val="00B653D7"/>
    <w:rsid w:val="00B65F5D"/>
    <w:rsid w:val="00B668E1"/>
    <w:rsid w:val="00B67907"/>
    <w:rsid w:val="00B70ED9"/>
    <w:rsid w:val="00B71A0E"/>
    <w:rsid w:val="00B7497C"/>
    <w:rsid w:val="00B75D4B"/>
    <w:rsid w:val="00B84AAD"/>
    <w:rsid w:val="00B869B3"/>
    <w:rsid w:val="00B95D41"/>
    <w:rsid w:val="00BA08D5"/>
    <w:rsid w:val="00BA63D5"/>
    <w:rsid w:val="00BB69A7"/>
    <w:rsid w:val="00BC0765"/>
    <w:rsid w:val="00BC3867"/>
    <w:rsid w:val="00BE31C7"/>
    <w:rsid w:val="00BE767A"/>
    <w:rsid w:val="00BF041A"/>
    <w:rsid w:val="00BF0960"/>
    <w:rsid w:val="00BF317E"/>
    <w:rsid w:val="00C11AFB"/>
    <w:rsid w:val="00C1247F"/>
    <w:rsid w:val="00C160F6"/>
    <w:rsid w:val="00C2251F"/>
    <w:rsid w:val="00C24BC4"/>
    <w:rsid w:val="00C2561F"/>
    <w:rsid w:val="00C26704"/>
    <w:rsid w:val="00C31D66"/>
    <w:rsid w:val="00C43797"/>
    <w:rsid w:val="00C502AA"/>
    <w:rsid w:val="00C50913"/>
    <w:rsid w:val="00C52A99"/>
    <w:rsid w:val="00C56DD2"/>
    <w:rsid w:val="00C64427"/>
    <w:rsid w:val="00C76A72"/>
    <w:rsid w:val="00C76AC5"/>
    <w:rsid w:val="00C77B3A"/>
    <w:rsid w:val="00C81CAA"/>
    <w:rsid w:val="00C84AFD"/>
    <w:rsid w:val="00C86E58"/>
    <w:rsid w:val="00C9258F"/>
    <w:rsid w:val="00CA052A"/>
    <w:rsid w:val="00CA279E"/>
    <w:rsid w:val="00CA284E"/>
    <w:rsid w:val="00CA2F07"/>
    <w:rsid w:val="00CA3B18"/>
    <w:rsid w:val="00CA42D0"/>
    <w:rsid w:val="00CB49BA"/>
    <w:rsid w:val="00CB4DEE"/>
    <w:rsid w:val="00CB4FEB"/>
    <w:rsid w:val="00CD3A8D"/>
    <w:rsid w:val="00CD45B5"/>
    <w:rsid w:val="00CD5080"/>
    <w:rsid w:val="00CD60A9"/>
    <w:rsid w:val="00D231E4"/>
    <w:rsid w:val="00D303D5"/>
    <w:rsid w:val="00D363C0"/>
    <w:rsid w:val="00D44056"/>
    <w:rsid w:val="00D53F81"/>
    <w:rsid w:val="00D56D0B"/>
    <w:rsid w:val="00D677E1"/>
    <w:rsid w:val="00D8037A"/>
    <w:rsid w:val="00D86F36"/>
    <w:rsid w:val="00D975AA"/>
    <w:rsid w:val="00D97A02"/>
    <w:rsid w:val="00DA34C7"/>
    <w:rsid w:val="00DA7B25"/>
    <w:rsid w:val="00DB2E59"/>
    <w:rsid w:val="00DB58EA"/>
    <w:rsid w:val="00DC5297"/>
    <w:rsid w:val="00DD0FA6"/>
    <w:rsid w:val="00DD59BD"/>
    <w:rsid w:val="00DD5B7B"/>
    <w:rsid w:val="00DD748F"/>
    <w:rsid w:val="00DF79EF"/>
    <w:rsid w:val="00E04F70"/>
    <w:rsid w:val="00E06A71"/>
    <w:rsid w:val="00E10EDD"/>
    <w:rsid w:val="00E13E5E"/>
    <w:rsid w:val="00E16B15"/>
    <w:rsid w:val="00E175C9"/>
    <w:rsid w:val="00E2082D"/>
    <w:rsid w:val="00E25A87"/>
    <w:rsid w:val="00E31F99"/>
    <w:rsid w:val="00E36C69"/>
    <w:rsid w:val="00E43DD2"/>
    <w:rsid w:val="00E576C5"/>
    <w:rsid w:val="00E610DD"/>
    <w:rsid w:val="00E61DE6"/>
    <w:rsid w:val="00E64241"/>
    <w:rsid w:val="00E65DF9"/>
    <w:rsid w:val="00E66384"/>
    <w:rsid w:val="00E775FA"/>
    <w:rsid w:val="00E8518B"/>
    <w:rsid w:val="00E857DC"/>
    <w:rsid w:val="00E91526"/>
    <w:rsid w:val="00E9472B"/>
    <w:rsid w:val="00E96639"/>
    <w:rsid w:val="00EB057F"/>
    <w:rsid w:val="00EB3216"/>
    <w:rsid w:val="00EB7CE8"/>
    <w:rsid w:val="00EC0CEA"/>
    <w:rsid w:val="00EC373A"/>
    <w:rsid w:val="00EE4D35"/>
    <w:rsid w:val="00EF3C8D"/>
    <w:rsid w:val="00EF4AD4"/>
    <w:rsid w:val="00EF4CE9"/>
    <w:rsid w:val="00EF716A"/>
    <w:rsid w:val="00F02515"/>
    <w:rsid w:val="00F033BD"/>
    <w:rsid w:val="00F11D0F"/>
    <w:rsid w:val="00F2564A"/>
    <w:rsid w:val="00F325E3"/>
    <w:rsid w:val="00F3666C"/>
    <w:rsid w:val="00F3692C"/>
    <w:rsid w:val="00F4282B"/>
    <w:rsid w:val="00F5185C"/>
    <w:rsid w:val="00F610F4"/>
    <w:rsid w:val="00F61EAF"/>
    <w:rsid w:val="00F6349E"/>
    <w:rsid w:val="00F640AA"/>
    <w:rsid w:val="00F64D49"/>
    <w:rsid w:val="00F7334F"/>
    <w:rsid w:val="00F75442"/>
    <w:rsid w:val="00F804E8"/>
    <w:rsid w:val="00F826FF"/>
    <w:rsid w:val="00F879C6"/>
    <w:rsid w:val="00F90AA4"/>
    <w:rsid w:val="00F962B4"/>
    <w:rsid w:val="00FA3E73"/>
    <w:rsid w:val="00FC29F1"/>
    <w:rsid w:val="00FC53A4"/>
    <w:rsid w:val="00FC7688"/>
    <w:rsid w:val="00FE667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7C6D8"/>
  <w15:docId w15:val="{4DF1D688-E9C3-475B-9611-D3EA3E5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170C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0F170C"/>
    <w:pPr>
      <w:spacing w:before="37"/>
      <w:ind w:left="5580"/>
      <w:outlineLvl w:val="0"/>
    </w:pPr>
    <w:rPr>
      <w:rFonts w:ascii="Arial" w:eastAsia="Arial" w:hAnsi="Arial"/>
      <w:b/>
      <w:bCs/>
    </w:rPr>
  </w:style>
  <w:style w:type="paragraph" w:styleId="Rubrik2">
    <w:name w:val="heading 2"/>
    <w:basedOn w:val="Normal"/>
    <w:next w:val="Normal"/>
    <w:link w:val="Rubrik2Char"/>
    <w:uiPriority w:val="1"/>
    <w:qFormat/>
    <w:rsid w:val="00563413"/>
    <w:pPr>
      <w:keepNext/>
      <w:spacing w:after="120"/>
      <w:jc w:val="both"/>
      <w:outlineLvl w:val="1"/>
    </w:pPr>
    <w:rPr>
      <w:rFonts w:ascii="Arial" w:eastAsia="Times New Roman" w:hAnsi="Arial" w:cs="Times New Roman"/>
      <w:b/>
      <w:i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563413"/>
    <w:rPr>
      <w:rFonts w:ascii="Arial" w:eastAsia="Times New Roman" w:hAnsi="Arial" w:cs="Times New Roman"/>
      <w:b/>
      <w:iCs/>
      <w:sz w:val="20"/>
      <w:szCs w:val="24"/>
      <w:lang w:val="en-US" w:eastAsia="sv-SE"/>
    </w:rPr>
  </w:style>
  <w:style w:type="character" w:customStyle="1" w:styleId="Formatmall1">
    <w:name w:val="Formatmall1"/>
    <w:basedOn w:val="Standardstycketeckensnitt"/>
    <w:uiPriority w:val="1"/>
    <w:rsid w:val="00086CBC"/>
    <w:rPr>
      <w:rFonts w:ascii="Arial" w:hAnsi="Arial"/>
      <w:sz w:val="22"/>
    </w:rPr>
  </w:style>
  <w:style w:type="character" w:customStyle="1" w:styleId="Rubrik1Char">
    <w:name w:val="Rubrik 1 Char"/>
    <w:basedOn w:val="Standardstycketeckensnitt"/>
    <w:link w:val="Rubrik1"/>
    <w:uiPriority w:val="1"/>
    <w:rsid w:val="000F170C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F1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70C"/>
  </w:style>
  <w:style w:type="paragraph" w:styleId="Ballongtext">
    <w:name w:val="Balloon Text"/>
    <w:basedOn w:val="Normal"/>
    <w:link w:val="BallongtextChar"/>
    <w:uiPriority w:val="99"/>
    <w:semiHidden/>
    <w:unhideWhenUsed/>
    <w:rsid w:val="000F17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70C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1"/>
    <w:qFormat/>
    <w:rsid w:val="003869CB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13371"/>
    <w:pPr>
      <w:spacing w:before="40"/>
      <w:ind w:left="459" w:hanging="357"/>
    </w:pPr>
    <w:rPr>
      <w:rFonts w:ascii="Arial" w:eastAsia="Arial" w:hAnsi="Arial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513371"/>
    <w:rPr>
      <w:rFonts w:ascii="Arial" w:eastAsia="Arial" w:hAnsi="Arial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0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07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0765"/>
    <w:rPr>
      <w:lang w:val="en-US"/>
    </w:rPr>
  </w:style>
  <w:style w:type="character" w:styleId="Platshllartext">
    <w:name w:val="Placeholder Text"/>
    <w:basedOn w:val="Standardstycketeckensnitt"/>
    <w:uiPriority w:val="99"/>
    <w:semiHidden/>
    <w:rsid w:val="009E59A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09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09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0960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09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0960"/>
    <w:rPr>
      <w:b/>
      <w:bCs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61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F05D39422064C87C2775F46F20734" ma:contentTypeVersion="13" ma:contentTypeDescription="Skapa ett nytt dokument." ma:contentTypeScope="" ma:versionID="e54cf23388307a01db251cf27275b457">
  <xsd:schema xmlns:xsd="http://www.w3.org/2001/XMLSchema" xmlns:xs="http://www.w3.org/2001/XMLSchema" xmlns:p="http://schemas.microsoft.com/office/2006/metadata/properties" xmlns:ns2="0d489a28-060b-44a7-a333-8f5887b53ffd" xmlns:ns3="c0496591-c611-46f8-832d-b9e9aa0822e0" targetNamespace="http://schemas.microsoft.com/office/2006/metadata/properties" ma:root="true" ma:fieldsID="be4f4d31dd390ece10638ec2a28195c8" ns2:_="" ns3:_="">
    <xsd:import namespace="0d489a28-060b-44a7-a333-8f5887b53ffd"/>
    <xsd:import namespace="c0496591-c611-46f8-832d-b9e9aa082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9a28-060b-44a7-a333-8f5887b5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9b41261-1b14-404e-8e32-d1674cbb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6591-c611-46f8-832d-b9e9aa0822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c12f2-a7d6-4cd2-a1a8-0bf9725ec1be}" ma:internalName="TaxCatchAll" ma:showField="CatchAllData" ma:web="c0496591-c611-46f8-832d-b9e9aa082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96591-c611-46f8-832d-b9e9aa0822e0">
      <Value>274</Value>
      <Value>273</Value>
    </TaxCatchAll>
    <lcf76f155ced4ddcb4097134ff3c332f xmlns="0d489a28-060b-44a7-a333-8f5887b53ff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på ProCAP samarbetsyta" ma:contentTypeID="0x010100B0CCC9E26D784D6F908E1908163634B6004FB6D3065D9E2E45BB2D59BA3FCFD0A400B0A6A12FCAFFBA4FA19CD0F4FE360C0C" ma:contentTypeVersion="38" ma:contentTypeDescription="Innehållstyp med tom Wordmall" ma:contentTypeScope="" ma:versionID="cd136ab2a1b2d186fcbcf05117e32a70">
  <xsd:schema xmlns:xsd="http://www.w3.org/2001/XMLSchema" xmlns:xs="http://www.w3.org/2001/XMLSchema" xmlns:p="http://schemas.microsoft.com/office/2006/metadata/properties" xmlns:ns2="ef6558e5-9557-49e3-83c8-99a540d19c15" xmlns:ns3="fd3945dd-9942-4675-a2aa-ba29bd987a6d" targetNamespace="http://schemas.microsoft.com/office/2006/metadata/properties" ma:root="true" ma:fieldsID="898ac62eb50e7e7c8fe1c6a082f5320a" ns2:_="" ns3:_="">
    <xsd:import namespace="ef6558e5-9557-49e3-83c8-99a540d19c15"/>
    <xsd:import namespace="fd3945dd-9942-4675-a2aa-ba29bd987a6d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System" minOccurs="0"/>
                <xsd:element ref="ns2:Programnamn"/>
                <xsd:element ref="ns2:Projekt" minOccurs="0"/>
                <xsd:element ref="ns2:Delprojekt" minOccurs="0"/>
                <xsd:element ref="ns2:Sprint" minOccurs="0"/>
                <xsd:element ref="ns3:SamytorAdministrativProcessNote" minOccurs="0"/>
                <xsd:element ref="ns2:TaxCatchAll" minOccurs="0"/>
                <xsd:element ref="ns2:TaxCatchAllLabel" minOccurs="0"/>
                <xsd:element ref="ns3:SamytorVerksamhetsgrenNote" minOccurs="0"/>
                <xsd:element ref="ns2:TaxKeywordTaxHTField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58e5-9557-49e3-83c8-99a540d19c15" elementFormDefault="qualified">
    <xsd:import namespace="http://schemas.microsoft.com/office/2006/documentManagement/types"/>
    <xsd:import namespace="http://schemas.microsoft.com/office/infopath/2007/PartnerControls"/>
    <xsd:element name="Dokumenttyp" ma:index="2" nillable="true" ma:displayName="Dokumenttyp" ma:format="Dropdown" ma:internalName="Dokumenttyp">
      <xsd:simpleType>
        <xsd:restriction base="dms:Choice">
          <xsd:enumeration value="Arbetsdokument"/>
          <xsd:enumeration value="Arkitektur"/>
          <xsd:enumeration value="Förstudie/Utredning"/>
          <xsd:enumeration value="Kommunikation"/>
          <xsd:enumeration value="Styrdokument"/>
          <xsd:enumeration value="Systemdokumentation"/>
          <xsd:enumeration value="Utbildningar"/>
          <xsd:enumeration value="Verksamhetsanalys"/>
        </xsd:restriction>
      </xsd:simpleType>
    </xsd:element>
    <xsd:element name="System" ma:index="3" nillable="true" ma:displayName="System" ma:format="Dropdown" ma:internalName="System">
      <xsd:simpleType>
        <xsd:restriction base="dms:Choice">
          <xsd:enumeration value="ALF"/>
          <xsd:enumeration value="Aster"/>
          <xsd:enumeration value="Atlas"/>
          <xsd:enumeration value="BLIS"/>
          <xsd:enumeration value="Duvan"/>
          <xsd:enumeration value="Ekorren"/>
          <xsd:enumeration value="E-handläggning"/>
          <xsd:enumeration value="En väg in"/>
          <xsd:enumeration value="Ester"/>
          <xsd:enumeration value="FLIT"/>
          <xsd:enumeration value="Globen"/>
          <xsd:enumeration value="Jorden"/>
          <xsd:enumeration value="Mina sidor"/>
          <xsd:enumeration value="PULF"/>
        </xsd:restriction>
      </xsd:simpleType>
    </xsd:element>
    <xsd:element name="Programnamn" ma:index="4" ma:displayName="Programnamn" ma:default="ProCAP" ma:internalName="Programnamn" ma:readOnly="false">
      <xsd:simpleType>
        <xsd:restriction base="dms:Text">
          <xsd:maxLength value="255"/>
        </xsd:restriction>
      </xsd:simpleType>
    </xsd:element>
    <xsd:element name="Projekt" ma:index="5" nillable="true" ma:displayName="Projekt" ma:internalName="Projekt" ma:readOnly="false">
      <xsd:simpleType>
        <xsd:restriction base="dms:Text">
          <xsd:maxLength value="255"/>
        </xsd:restriction>
      </xsd:simpleType>
    </xsd:element>
    <xsd:element name="Delprojekt" ma:index="6" nillable="true" ma:displayName="Delprojekt" ma:internalName="Delprojekt" ma:readOnly="false">
      <xsd:simpleType>
        <xsd:restriction base="dms:Text">
          <xsd:maxLength value="255"/>
        </xsd:restriction>
      </xsd:simpleType>
    </xsd:element>
    <xsd:element name="Sprint" ma:index="7" nillable="true" ma:displayName="Sprint" ma:internalName="Sprint">
      <xsd:simpleType>
        <xsd:restriction base="dms:Text">
          <xsd:maxLength value="7"/>
        </xsd:restriction>
      </xsd:simpleType>
    </xsd:element>
    <xsd:element name="TaxCatchAll" ma:index="14" nillable="true" ma:displayName="Taxonomy Catch All Column" ma:description="" ma:hidden="true" ma:list="{4cd1598d-14cc-4e53-b855-dcf36e2f3cf5}" ma:internalName="TaxCatchAll" ma:showField="CatchAllData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cd1598d-14cc-4e53-b855-dcf36e2f3cf5}" ma:internalName="TaxCatchAllLabel" ma:readOnly="true" ma:showField="CatchAllDataLabel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gna taggar" ma:fieldId="{23f27201-bee3-471e-b2e7-b64fd8b7ca38}" ma:taxonomyMulti="true" ma:sspId="134a93d9-00d9-4c26-9c45-5d488a6949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r" ma:index="22" nillable="true" ma:displayName="Nr" ma:internalName="N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45dd-9942-4675-a2aa-ba29bd987a6d" elementFormDefault="qualified">
    <xsd:import namespace="http://schemas.microsoft.com/office/2006/documentManagement/types"/>
    <xsd:import namespace="http://schemas.microsoft.com/office/infopath/2007/PartnerControls"/>
    <xsd:element name="SamytorAdministrativProcessNote" ma:index="10" nillable="true" ma:taxonomy="true" ma:internalName="SamytorAdministrativProcessNote" ma:taxonomyFieldName="SamytorAdministrativProcess" ma:displayName="Administrativ process" ma:default="" ma:fieldId="{dbbae798-cefc-4be0-8840-f2a279a6d011}" ma:sspId="134a93d9-00d9-4c26-9c45-5d488a6949d4" ma:termSetId="30cb25ad-008b-4333-b77c-c7108ae66ff6" ma:anchorId="5af2e072-fba3-4c83-86d5-80bf46639ab5" ma:open="false" ma:isKeyword="false">
      <xsd:complexType>
        <xsd:sequence>
          <xsd:element ref="pc:Terms" minOccurs="0" maxOccurs="1"/>
        </xsd:sequence>
      </xsd:complexType>
    </xsd:element>
    <xsd:element name="SamytorVerksamhetsgrenNote" ma:index="17" nillable="true" ma:taxonomy="true" ma:internalName="SamytorVerksamhetsgrenNote" ma:taxonomyFieldName="SamytorVerksamhetsgren" ma:displayName="Verksamhetsgren" ma:default="" ma:fieldId="{f5ce88c6-680e-4010-b92f-5d435579715c}" ma:sspId="134a93d9-00d9-4c26-9c45-5d488a6949d4" ma:termSetId="30cb25ad-008b-4333-b77c-c7108ae66ff6" ma:anchorId="0efa13fc-0498-4eb8-ba26-70c7deb07c0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36706-27EB-4C11-9B8A-835892F4C598}"/>
</file>

<file path=customXml/itemProps2.xml><?xml version="1.0" encoding="utf-8"?>
<ds:datastoreItem xmlns:ds="http://schemas.openxmlformats.org/officeDocument/2006/customXml" ds:itemID="{6AC8C113-3A5E-4126-9B7A-9D2824DD0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F5884-EA77-4738-A686-DD4798DBF1F8}">
  <ds:schemaRefs>
    <ds:schemaRef ds:uri="http://schemas.microsoft.com/office/2006/metadata/properties"/>
    <ds:schemaRef ds:uri="http://schemas.microsoft.com/office/infopath/2007/PartnerControls"/>
    <ds:schemaRef ds:uri="fd3945dd-9942-4675-a2aa-ba29bd987a6d"/>
    <ds:schemaRef ds:uri="ef6558e5-9557-49e3-83c8-99a540d19c15"/>
  </ds:schemaRefs>
</ds:datastoreItem>
</file>

<file path=customXml/itemProps4.xml><?xml version="1.0" encoding="utf-8"?>
<ds:datastoreItem xmlns:ds="http://schemas.openxmlformats.org/officeDocument/2006/customXml" ds:itemID="{484C6BB5-419F-471D-B8D5-622028C0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58e5-9557-49e3-83c8-99a540d19c15"/>
    <ds:schemaRef ds:uri="fd3945dd-9942-4675-a2aa-ba29bd987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 Andersson</dc:creator>
  <cp:lastModifiedBy>Emma Häggberg</cp:lastModifiedBy>
  <cp:revision>43</cp:revision>
  <cp:lastPrinted>2019-06-12T06:47:00Z</cp:lastPrinted>
  <dcterms:created xsi:type="dcterms:W3CDTF">2016-10-18T11:23:00Z</dcterms:created>
  <dcterms:modified xsi:type="dcterms:W3CDTF">2023-12-20T12:48:00Z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0x010100EA7F05D39422064C87C2775F46F20734</vt:lpwstr>
  </property>
  <property fmtid="{D5CDD505-2E9C-101B-9397-08002B2CF9AE}" pid="3" name="TaxKeyword">
    <vt:lpwstr/>
  </property>
  <property fmtid="{D5CDD505-2E9C-101B-9397-08002B2CF9AE}" pid="4" name="SamytorAdministrativProcess">
    <vt:lpwstr>273;#Utveckla verksamhet|39f9570b-78e8-4836-bc90-38e2b81ab704</vt:lpwstr>
  </property>
  <property fmtid="{D5CDD505-2E9C-101B-9397-08002B2CF9AE}" pid="5" name="SamytorVerksamhetsgren">
    <vt:lpwstr>274;#Övergripande konkurrenskraft|6238d0cd-a7c4-4a25-97e6-a63a430da0d9</vt:lpwstr>
  </property>
</Properties>
</file>